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08" w:rsidRDefault="00A65208" w:rsidP="00CD1B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208" w:rsidRDefault="00A65208" w:rsidP="00CD1B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208" w:rsidRPr="00A65208" w:rsidRDefault="00A65208" w:rsidP="00A65208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Челябинской области</w:t>
      </w:r>
    </w:p>
    <w:p w:rsidR="00A65208" w:rsidRPr="00A65208" w:rsidRDefault="00A65208" w:rsidP="00A65208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среднего профессионального образования (ССУЗ)</w:t>
      </w:r>
    </w:p>
    <w:p w:rsidR="00A65208" w:rsidRPr="00A65208" w:rsidRDefault="00A65208" w:rsidP="00A65208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«Челябинский профессиональный колледж»</w:t>
      </w:r>
    </w:p>
    <w:p w:rsidR="00A65208" w:rsidRPr="00A65208" w:rsidRDefault="00A65208" w:rsidP="00A65208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208" w:rsidRPr="00A65208" w:rsidRDefault="00A65208" w:rsidP="00A65208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интернет – конкурс программно – методических материалов</w:t>
      </w:r>
    </w:p>
    <w:p w:rsidR="00A65208" w:rsidRPr="00A65208" w:rsidRDefault="00A65208" w:rsidP="00A65208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«Обучение без границ»</w:t>
      </w:r>
    </w:p>
    <w:p w:rsidR="00A65208" w:rsidRPr="00A65208" w:rsidRDefault="00A65208" w:rsidP="00A65208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208" w:rsidRPr="00A65208" w:rsidRDefault="00A65208" w:rsidP="00A65208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Номинация: </w:t>
      </w:r>
    </w:p>
    <w:p w:rsidR="00A65208" w:rsidRPr="00A65208" w:rsidRDefault="00A65208" w:rsidP="00A65208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программы и разработки занятий по организации урочной и внеурочной деятельности обучающихся с ограниченными возможностями здоровья, в </w:t>
      </w:r>
      <w:proofErr w:type="spellStart"/>
      <w:r w:rsidRPr="00A6520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6520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по организации коррекционно-развивающих занятий, индивидуализации образования</w:t>
      </w:r>
    </w:p>
    <w:p w:rsidR="00A65208" w:rsidRPr="00A65208" w:rsidRDefault="00A65208" w:rsidP="00A65208">
      <w:pPr>
        <w:widowControl w:val="0"/>
        <w:adjustRightInd w:val="0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608" w:rsidRDefault="00030608" w:rsidP="00A65208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Учебное занятие </w:t>
      </w:r>
    </w:p>
    <w:p w:rsidR="00A65208" w:rsidRDefault="00030608" w:rsidP="00A65208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«Техническое оснащение и организация</w:t>
      </w:r>
      <w:r w:rsidRPr="0003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рабочего места» </w:t>
      </w:r>
    </w:p>
    <w:p w:rsidR="00030608" w:rsidRPr="00A65208" w:rsidRDefault="00030608" w:rsidP="00A65208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 Универсальные приводы»</w:t>
      </w:r>
    </w:p>
    <w:p w:rsidR="0065532F" w:rsidRDefault="00030608" w:rsidP="00A65208">
      <w:pPr>
        <w:widowControl w:val="0"/>
        <w:adjustRightInd w:val="0"/>
        <w:spacing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65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65208" w:rsidRPr="00A65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65208" w:rsidRPr="00A6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65208" w:rsidRPr="00A652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студентов</w:t>
      </w:r>
      <w:r w:rsidR="00A65208" w:rsidRPr="00A6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A65208" w:rsidRPr="00A6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их в повседневной и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208" w:rsidRPr="00A65208" w:rsidRDefault="00030608" w:rsidP="00A65208">
      <w:pPr>
        <w:widowControl w:val="0"/>
        <w:adjustRightInd w:val="0"/>
        <w:spacing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План-конспект урока «Универсальные приводы» </w:t>
      </w:r>
      <w:r w:rsidR="00A65208" w:rsidRPr="00A65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детям с ограниченными возможностями здоровья быстрее и успешнее социализироваться в будущей профессиональной деятельности.</w:t>
      </w:r>
    </w:p>
    <w:p w:rsidR="0065532F" w:rsidRDefault="0065532F" w:rsidP="00030608">
      <w:pPr>
        <w:widowControl w:val="0"/>
        <w:adjustRightInd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2F" w:rsidRDefault="0065532F" w:rsidP="00030608">
      <w:pPr>
        <w:widowControl w:val="0"/>
        <w:adjustRightInd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608" w:rsidRPr="00030608" w:rsidRDefault="00A65208" w:rsidP="00030608">
      <w:pPr>
        <w:widowControl w:val="0"/>
        <w:adjustRightInd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 разработчик: </w:t>
      </w:r>
    </w:p>
    <w:p w:rsidR="00A65208" w:rsidRPr="00A65208" w:rsidRDefault="00030608" w:rsidP="00030608">
      <w:pPr>
        <w:widowControl w:val="0"/>
        <w:adjustRightInd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Сергеевна</w:t>
      </w:r>
    </w:p>
    <w:p w:rsidR="00A65208" w:rsidRPr="00A65208" w:rsidRDefault="00030608" w:rsidP="00030608">
      <w:pPr>
        <w:widowControl w:val="0"/>
        <w:adjustRightInd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СПД</w:t>
      </w:r>
      <w:r w:rsidR="00A65208" w:rsidRPr="00A65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A65208" w:rsidRPr="00A65208" w:rsidRDefault="00030608" w:rsidP="00030608">
      <w:pPr>
        <w:widowControl w:val="0"/>
        <w:adjustRightInd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golenko</w:t>
      </w:r>
      <w:proofErr w:type="spellEnd"/>
      <w:r w:rsidRPr="00030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irina</w:t>
      </w:r>
      <w:proofErr w:type="spellEnd"/>
      <w:r w:rsidRPr="00030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030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A65208" w:rsidRPr="00A65208" w:rsidRDefault="00A65208" w:rsidP="00030608">
      <w:pPr>
        <w:widowControl w:val="0"/>
        <w:adjustRightInd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5208" w:rsidRPr="0065532F" w:rsidRDefault="00A65208" w:rsidP="00A65208">
      <w:pPr>
        <w:widowControl w:val="0"/>
        <w:adjustRightInd w:val="0"/>
        <w:spacing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608" w:rsidRPr="0065532F" w:rsidRDefault="00030608" w:rsidP="00A65208">
      <w:pPr>
        <w:widowControl w:val="0"/>
        <w:adjustRightInd w:val="0"/>
        <w:spacing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5208" w:rsidRPr="00A65208" w:rsidRDefault="00A65208" w:rsidP="00A65208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</w:t>
      </w:r>
    </w:p>
    <w:p w:rsidR="00A65208" w:rsidRPr="00A65208" w:rsidRDefault="00A65208" w:rsidP="00A65208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2015г</w:t>
      </w:r>
    </w:p>
    <w:p w:rsidR="00A65208" w:rsidRDefault="00A65208" w:rsidP="00CD1B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208" w:rsidRPr="0065532F" w:rsidRDefault="00A65208" w:rsidP="00CD1B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8" w:rsidRPr="0065532F" w:rsidRDefault="00030608" w:rsidP="00CD1B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8" w:rsidRPr="0065532F" w:rsidRDefault="00030608" w:rsidP="00CD1B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A5B" w:rsidRPr="00A65208" w:rsidRDefault="00A97781" w:rsidP="00CD1B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A97781" w:rsidRPr="00CD1B44" w:rsidRDefault="00A97781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CD1B44">
        <w:rPr>
          <w:rFonts w:ascii="Times New Roman" w:hAnsi="Times New Roman" w:cs="Times New Roman"/>
          <w:sz w:val="28"/>
          <w:szCs w:val="28"/>
        </w:rPr>
        <w:t>Техническое оснащение и организация рабочего места</w:t>
      </w:r>
    </w:p>
    <w:p w:rsidR="00A97781" w:rsidRPr="00CD1B44" w:rsidRDefault="00A97781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Профессия:</w:t>
      </w:r>
      <w:r w:rsidRPr="00CD1B44">
        <w:rPr>
          <w:rFonts w:ascii="Times New Roman" w:hAnsi="Times New Roman" w:cs="Times New Roman"/>
          <w:sz w:val="28"/>
          <w:szCs w:val="28"/>
        </w:rPr>
        <w:t>19 01.17 Повар, кондитер</w:t>
      </w:r>
    </w:p>
    <w:p w:rsidR="00A97781" w:rsidRPr="00CD1B44" w:rsidRDefault="00A97781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CD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B44">
        <w:rPr>
          <w:rFonts w:ascii="Times New Roman" w:hAnsi="Times New Roman" w:cs="Times New Roman"/>
          <w:sz w:val="28"/>
          <w:szCs w:val="28"/>
        </w:rPr>
        <w:t>Ласкаева</w:t>
      </w:r>
      <w:proofErr w:type="spellEnd"/>
      <w:r w:rsidRPr="00CD1B44">
        <w:rPr>
          <w:rFonts w:ascii="Times New Roman" w:hAnsi="Times New Roman" w:cs="Times New Roman"/>
          <w:sz w:val="28"/>
          <w:szCs w:val="28"/>
        </w:rPr>
        <w:t xml:space="preserve"> И. С.</w:t>
      </w:r>
    </w:p>
    <w:p w:rsidR="00A97781" w:rsidRPr="00CD1B44" w:rsidRDefault="00A97781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Тема</w:t>
      </w:r>
      <w:r w:rsidRPr="00CD1B44">
        <w:rPr>
          <w:rFonts w:ascii="Times New Roman" w:hAnsi="Times New Roman" w:cs="Times New Roman"/>
          <w:sz w:val="28"/>
          <w:szCs w:val="28"/>
        </w:rPr>
        <w:t xml:space="preserve"> «Универсальные приводы»</w:t>
      </w:r>
    </w:p>
    <w:p w:rsidR="00A97781" w:rsidRPr="00CD1B44" w:rsidRDefault="00A97781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Цель обучающая:</w:t>
      </w:r>
      <w:r w:rsidRPr="00CD1B44">
        <w:rPr>
          <w:rFonts w:ascii="Times New Roman" w:hAnsi="Times New Roman" w:cs="Times New Roman"/>
          <w:sz w:val="28"/>
          <w:szCs w:val="28"/>
        </w:rPr>
        <w:t xml:space="preserve"> изучить и закрепить полученные знания и умения  о принципах работы и правилах эксплуатации униве</w:t>
      </w:r>
      <w:r w:rsidR="000D4276" w:rsidRPr="00CD1B44">
        <w:rPr>
          <w:rFonts w:ascii="Times New Roman" w:hAnsi="Times New Roman" w:cs="Times New Roman"/>
          <w:sz w:val="28"/>
          <w:szCs w:val="28"/>
        </w:rPr>
        <w:t>рсальных приводов</w:t>
      </w:r>
    </w:p>
    <w:p w:rsidR="000D4276" w:rsidRPr="00CD1B44" w:rsidRDefault="000D4276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Цель развивающая:</w:t>
      </w:r>
      <w:r w:rsidRPr="00CD1B44">
        <w:rPr>
          <w:rFonts w:ascii="Times New Roman" w:hAnsi="Times New Roman" w:cs="Times New Roman"/>
          <w:sz w:val="28"/>
          <w:szCs w:val="28"/>
        </w:rPr>
        <w:t xml:space="preserve"> развить познавательную деятельность студентов, самостоятельно</w:t>
      </w:r>
    </w:p>
    <w:p w:rsidR="000D4276" w:rsidRPr="00CD1B44" w:rsidRDefault="000D4276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Цель воспитательная:</w:t>
      </w:r>
      <w:r w:rsidRPr="00CD1B44">
        <w:rPr>
          <w:rFonts w:ascii="Times New Roman" w:hAnsi="Times New Roman" w:cs="Times New Roman"/>
          <w:sz w:val="28"/>
          <w:szCs w:val="28"/>
        </w:rPr>
        <w:t xml:space="preserve"> развитие умения последовательно выполнять задания, развития ответственности и самоконтроля.</w:t>
      </w:r>
    </w:p>
    <w:p w:rsidR="000D4276" w:rsidRPr="00A65208" w:rsidRDefault="000D4276" w:rsidP="00CD1B44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 xml:space="preserve">Задачи занятия: </w:t>
      </w:r>
      <w:r w:rsidR="00CD1B44" w:rsidRPr="00A65208">
        <w:rPr>
          <w:rFonts w:ascii="Times New Roman" w:hAnsi="Times New Roman" w:cs="Times New Roman"/>
          <w:b/>
          <w:sz w:val="28"/>
          <w:szCs w:val="28"/>
        </w:rPr>
        <w:tab/>
      </w:r>
    </w:p>
    <w:p w:rsidR="000D4276" w:rsidRPr="00CD1B44" w:rsidRDefault="000D4276" w:rsidP="00CD1B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44">
        <w:rPr>
          <w:rFonts w:ascii="Times New Roman" w:hAnsi="Times New Roman" w:cs="Times New Roman"/>
          <w:sz w:val="28"/>
          <w:szCs w:val="28"/>
        </w:rPr>
        <w:t>Изучить новые знания  по теме «Универсальные приводы»</w:t>
      </w:r>
    </w:p>
    <w:p w:rsidR="000D4276" w:rsidRPr="00CD1B44" w:rsidRDefault="000D4276" w:rsidP="00CD1B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44">
        <w:rPr>
          <w:rFonts w:ascii="Times New Roman" w:hAnsi="Times New Roman" w:cs="Times New Roman"/>
          <w:sz w:val="28"/>
          <w:szCs w:val="28"/>
        </w:rPr>
        <w:t>Применить и закрепить знания студентов по теме, путем выполнения заданий.</w:t>
      </w:r>
    </w:p>
    <w:p w:rsidR="000D4276" w:rsidRPr="00CD1B44" w:rsidRDefault="000D4276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D1B44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1945B5" w:rsidRPr="00CD1B44" w:rsidRDefault="001945B5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Уровень учебной деятельности:</w:t>
      </w:r>
      <w:r w:rsidRPr="00CD1B44">
        <w:rPr>
          <w:rFonts w:ascii="Times New Roman" w:hAnsi="Times New Roman" w:cs="Times New Roman"/>
          <w:sz w:val="28"/>
          <w:szCs w:val="28"/>
        </w:rPr>
        <w:t xml:space="preserve"> репродуктивный</w:t>
      </w:r>
    </w:p>
    <w:p w:rsidR="001945B5" w:rsidRPr="00CD1B44" w:rsidRDefault="001945B5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Ведущие методы обучения</w:t>
      </w:r>
      <w:r w:rsidRPr="00CD1B44">
        <w:rPr>
          <w:rFonts w:ascii="Times New Roman" w:hAnsi="Times New Roman" w:cs="Times New Roman"/>
          <w:sz w:val="28"/>
          <w:szCs w:val="28"/>
        </w:rPr>
        <w:t>: словесный, наглядно-демонстрационный</w:t>
      </w:r>
    </w:p>
    <w:p w:rsidR="001945B5" w:rsidRPr="00CD1B44" w:rsidRDefault="001945B5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Основные средства обучения:</w:t>
      </w:r>
      <w:r w:rsidRPr="00CD1B44">
        <w:rPr>
          <w:rFonts w:ascii="Times New Roman" w:hAnsi="Times New Roman" w:cs="Times New Roman"/>
          <w:sz w:val="28"/>
          <w:szCs w:val="28"/>
        </w:rPr>
        <w:t xml:space="preserve"> компьютер</w:t>
      </w:r>
    </w:p>
    <w:p w:rsidR="001945B5" w:rsidRPr="00CD1B44" w:rsidRDefault="001945B5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ЦОР:</w:t>
      </w:r>
      <w:r w:rsidRPr="00CD1B44">
        <w:rPr>
          <w:rFonts w:ascii="Times New Roman" w:hAnsi="Times New Roman" w:cs="Times New Roman"/>
          <w:sz w:val="28"/>
          <w:szCs w:val="28"/>
        </w:rPr>
        <w:t xml:space="preserve"> презентация «Универсальные приводы»</w:t>
      </w:r>
    </w:p>
    <w:p w:rsidR="001945B5" w:rsidRPr="00CD1B44" w:rsidRDefault="001945B5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Форма организации учебной деятельности:</w:t>
      </w:r>
      <w:r w:rsidRPr="00CD1B44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</w:t>
      </w:r>
    </w:p>
    <w:p w:rsidR="0065532F" w:rsidRPr="0065532F" w:rsidRDefault="0065532F" w:rsidP="0065532F">
      <w:pPr>
        <w:widowControl w:val="0"/>
        <w:spacing w:line="360" w:lineRule="auto"/>
        <w:ind w:left="1004"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32F">
        <w:rPr>
          <w:rFonts w:ascii="Times New Roman" w:eastAsia="Times New Roman" w:hAnsi="Times New Roman" w:cs="Times New Roman"/>
          <w:b/>
          <w:sz w:val="28"/>
          <w:szCs w:val="28"/>
        </w:rPr>
        <w:t>Основные этапы занятия: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7"/>
        <w:gridCol w:w="2611"/>
        <w:gridCol w:w="2416"/>
        <w:gridCol w:w="1087"/>
      </w:tblGrid>
      <w:tr w:rsidR="0065532F" w:rsidRPr="0065532F" w:rsidTr="0065532F">
        <w:tc>
          <w:tcPr>
            <w:tcW w:w="3530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Этапы занятия</w:t>
            </w:r>
          </w:p>
        </w:tc>
        <w:tc>
          <w:tcPr>
            <w:tcW w:w="2967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преподавателя</w:t>
            </w:r>
          </w:p>
        </w:tc>
        <w:tc>
          <w:tcPr>
            <w:tcW w:w="2804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студентов</w:t>
            </w:r>
          </w:p>
        </w:tc>
        <w:tc>
          <w:tcPr>
            <w:tcW w:w="1155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65532F" w:rsidRPr="0065532F" w:rsidTr="0065532F">
        <w:tc>
          <w:tcPr>
            <w:tcW w:w="3530" w:type="dxa"/>
          </w:tcPr>
          <w:p w:rsidR="0065532F" w:rsidRPr="0065532F" w:rsidRDefault="0065532F" w:rsidP="0065532F">
            <w:pPr>
              <w:widowControl w:val="0"/>
              <w:numPr>
                <w:ilvl w:val="0"/>
                <w:numId w:val="8"/>
              </w:numPr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Организационный момент</w:t>
            </w:r>
          </w:p>
        </w:tc>
        <w:tc>
          <w:tcPr>
            <w:tcW w:w="2967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Проверяет наличие студентов; проверяет готовность к уроку.</w:t>
            </w:r>
          </w:p>
        </w:tc>
        <w:tc>
          <w:tcPr>
            <w:tcW w:w="2804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уроку</w:t>
            </w:r>
          </w:p>
        </w:tc>
        <w:tc>
          <w:tcPr>
            <w:tcW w:w="1155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1-2 мин.</w:t>
            </w:r>
          </w:p>
        </w:tc>
      </w:tr>
      <w:tr w:rsidR="0065532F" w:rsidRPr="0065532F" w:rsidTr="0065532F">
        <w:tc>
          <w:tcPr>
            <w:tcW w:w="3530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Постановка цели урока</w:t>
            </w:r>
          </w:p>
        </w:tc>
        <w:tc>
          <w:tcPr>
            <w:tcW w:w="2967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Сообщает тему урока, помогает студентам </w:t>
            </w: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сформулировать цель урока</w:t>
            </w:r>
          </w:p>
        </w:tc>
        <w:tc>
          <w:tcPr>
            <w:tcW w:w="2804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Формулировка цели занятия и умений, которые </w:t>
            </w: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должны быть приобретены в результате решения учебной задачи.</w:t>
            </w:r>
          </w:p>
        </w:tc>
        <w:tc>
          <w:tcPr>
            <w:tcW w:w="1155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 мин.</w:t>
            </w:r>
          </w:p>
        </w:tc>
      </w:tr>
      <w:tr w:rsidR="0065532F" w:rsidRPr="0065532F" w:rsidTr="0065532F">
        <w:tc>
          <w:tcPr>
            <w:tcW w:w="3530" w:type="dxa"/>
          </w:tcPr>
          <w:p w:rsidR="0065532F" w:rsidRPr="0065532F" w:rsidRDefault="0065532F" w:rsidP="0065532F">
            <w:pPr>
              <w:widowControl w:val="0"/>
              <w:numPr>
                <w:ilvl w:val="0"/>
                <w:numId w:val="8"/>
              </w:numPr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Повторение и актуализация опорных знаний</w:t>
            </w:r>
          </w:p>
        </w:tc>
        <w:tc>
          <w:tcPr>
            <w:tcW w:w="2967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Выявления уровня, закрепления материала предыдущих тем. Проводит фронтальный опрос.</w:t>
            </w:r>
          </w:p>
        </w:tc>
        <w:tc>
          <w:tcPr>
            <w:tcW w:w="2804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Отвечают, слушают, анализируют.</w:t>
            </w:r>
          </w:p>
        </w:tc>
        <w:tc>
          <w:tcPr>
            <w:tcW w:w="1155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5-8 мин.</w:t>
            </w:r>
          </w:p>
        </w:tc>
      </w:tr>
      <w:tr w:rsidR="0065532F" w:rsidRPr="0065532F" w:rsidTr="0065532F">
        <w:tc>
          <w:tcPr>
            <w:tcW w:w="3530" w:type="dxa"/>
          </w:tcPr>
          <w:p w:rsidR="0065532F" w:rsidRPr="0065532F" w:rsidRDefault="0065532F" w:rsidP="0065532F">
            <w:pPr>
              <w:widowControl w:val="0"/>
              <w:numPr>
                <w:ilvl w:val="0"/>
                <w:numId w:val="8"/>
              </w:numPr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новой темы</w:t>
            </w:r>
          </w:p>
        </w:tc>
        <w:tc>
          <w:tcPr>
            <w:tcW w:w="2967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Актуализация знаний с использованием информационной компьютерной технологии</w:t>
            </w:r>
          </w:p>
        </w:tc>
        <w:tc>
          <w:tcPr>
            <w:tcW w:w="2804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Зрительное восприятие, выделение и усвоение главного, составление краткого конспекта, урока анализируют</w:t>
            </w:r>
          </w:p>
        </w:tc>
        <w:tc>
          <w:tcPr>
            <w:tcW w:w="1155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20-35 мин.</w:t>
            </w:r>
          </w:p>
        </w:tc>
      </w:tr>
      <w:tr w:rsidR="0065532F" w:rsidRPr="0065532F" w:rsidTr="0065532F">
        <w:tc>
          <w:tcPr>
            <w:tcW w:w="9301" w:type="dxa"/>
            <w:gridSpan w:val="3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  <w:tc>
          <w:tcPr>
            <w:tcW w:w="1155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мин.</w:t>
            </w:r>
          </w:p>
        </w:tc>
      </w:tr>
      <w:tr w:rsidR="0065532F" w:rsidRPr="0065532F" w:rsidTr="0065532F">
        <w:tc>
          <w:tcPr>
            <w:tcW w:w="3530" w:type="dxa"/>
          </w:tcPr>
          <w:p w:rsidR="0065532F" w:rsidRPr="0065532F" w:rsidRDefault="0065532F" w:rsidP="0065532F">
            <w:pPr>
              <w:widowControl w:val="0"/>
              <w:numPr>
                <w:ilvl w:val="0"/>
                <w:numId w:val="8"/>
              </w:numPr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Первичное осмысление и закрепление полученных знаний</w:t>
            </w:r>
          </w:p>
        </w:tc>
        <w:tc>
          <w:tcPr>
            <w:tcW w:w="2967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Проверяет, анализирует, контролирует</w:t>
            </w:r>
          </w:p>
        </w:tc>
        <w:tc>
          <w:tcPr>
            <w:tcW w:w="2804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задания, контролируют свою деятельность.</w:t>
            </w:r>
          </w:p>
        </w:tc>
        <w:tc>
          <w:tcPr>
            <w:tcW w:w="1155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30-35 мин.</w:t>
            </w:r>
          </w:p>
        </w:tc>
      </w:tr>
      <w:tr w:rsidR="0065532F" w:rsidRPr="0065532F" w:rsidTr="0065532F">
        <w:tc>
          <w:tcPr>
            <w:tcW w:w="3530" w:type="dxa"/>
          </w:tcPr>
          <w:p w:rsidR="0065532F" w:rsidRPr="0065532F" w:rsidRDefault="0065532F" w:rsidP="0065532F">
            <w:pPr>
              <w:widowControl w:val="0"/>
              <w:numPr>
                <w:ilvl w:val="0"/>
                <w:numId w:val="8"/>
              </w:numPr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урока</w:t>
            </w:r>
          </w:p>
        </w:tc>
        <w:tc>
          <w:tcPr>
            <w:tcW w:w="2967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Анализирует итоги урока, подведение итогов работы студентов.</w:t>
            </w:r>
          </w:p>
        </w:tc>
        <w:tc>
          <w:tcPr>
            <w:tcW w:w="2804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Слушают, анализируют</w:t>
            </w:r>
          </w:p>
        </w:tc>
        <w:tc>
          <w:tcPr>
            <w:tcW w:w="1155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5 мин.</w:t>
            </w:r>
          </w:p>
        </w:tc>
      </w:tr>
      <w:tr w:rsidR="0065532F" w:rsidRPr="0065532F" w:rsidTr="0065532F">
        <w:tc>
          <w:tcPr>
            <w:tcW w:w="3530" w:type="dxa"/>
          </w:tcPr>
          <w:p w:rsidR="0065532F" w:rsidRPr="0065532F" w:rsidRDefault="0065532F" w:rsidP="0065532F">
            <w:pPr>
              <w:widowControl w:val="0"/>
              <w:numPr>
                <w:ilvl w:val="0"/>
                <w:numId w:val="8"/>
              </w:numPr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Постановка домашнего задания</w:t>
            </w:r>
          </w:p>
        </w:tc>
        <w:tc>
          <w:tcPr>
            <w:tcW w:w="2967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Сообщение задания</w:t>
            </w:r>
          </w:p>
        </w:tc>
        <w:tc>
          <w:tcPr>
            <w:tcW w:w="2804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Записывают домашнее задание и при необходимости задают вопросы по его выполнению.</w:t>
            </w:r>
          </w:p>
        </w:tc>
        <w:tc>
          <w:tcPr>
            <w:tcW w:w="1155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sz w:val="26"/>
                <w:szCs w:val="26"/>
              </w:rPr>
              <w:t>5 мин.</w:t>
            </w:r>
          </w:p>
        </w:tc>
      </w:tr>
      <w:tr w:rsidR="0065532F" w:rsidRPr="0065532F" w:rsidTr="0065532F">
        <w:tc>
          <w:tcPr>
            <w:tcW w:w="9301" w:type="dxa"/>
            <w:gridSpan w:val="3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55" w:type="dxa"/>
          </w:tcPr>
          <w:p w:rsidR="0065532F" w:rsidRPr="0065532F" w:rsidRDefault="0065532F" w:rsidP="0065532F">
            <w:pPr>
              <w:widowControl w:val="0"/>
              <w:spacing w:line="276" w:lineRule="auto"/>
              <w:ind w:right="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53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95 мин.</w:t>
            </w:r>
          </w:p>
        </w:tc>
      </w:tr>
    </w:tbl>
    <w:p w:rsidR="0065532F" w:rsidRPr="0065532F" w:rsidRDefault="0065532F" w:rsidP="0065532F">
      <w:pPr>
        <w:widowControl w:val="0"/>
        <w:spacing w:line="360" w:lineRule="auto"/>
        <w:ind w:left="1004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65532F" w:rsidRDefault="0065532F" w:rsidP="00CD1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45B5" w:rsidRPr="00CD1B44" w:rsidRDefault="001945B5" w:rsidP="00CD1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5B5" w:rsidRPr="00A65208" w:rsidRDefault="001945B5" w:rsidP="00CD1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945B5" w:rsidRPr="00A65208" w:rsidRDefault="001945B5" w:rsidP="00CD1B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945B5" w:rsidRPr="00CD1B44" w:rsidRDefault="001945B5" w:rsidP="00CD1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CD1B44">
        <w:rPr>
          <w:rFonts w:ascii="Times New Roman" w:hAnsi="Times New Roman" w:cs="Times New Roman"/>
          <w:sz w:val="28"/>
          <w:szCs w:val="28"/>
        </w:rPr>
        <w:t>организовать студентов к уроку</w:t>
      </w:r>
    </w:p>
    <w:p w:rsidR="001945B5" w:rsidRPr="00CD1B44" w:rsidRDefault="001945B5" w:rsidP="00CD1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44">
        <w:rPr>
          <w:rFonts w:ascii="Times New Roman" w:hAnsi="Times New Roman" w:cs="Times New Roman"/>
          <w:sz w:val="28"/>
          <w:szCs w:val="28"/>
        </w:rPr>
        <w:t>- приветствие</w:t>
      </w:r>
    </w:p>
    <w:p w:rsidR="001945B5" w:rsidRPr="00CD1B44" w:rsidRDefault="001945B5" w:rsidP="00CD1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44">
        <w:rPr>
          <w:rFonts w:ascii="Times New Roman" w:hAnsi="Times New Roman" w:cs="Times New Roman"/>
          <w:sz w:val="28"/>
          <w:szCs w:val="28"/>
        </w:rPr>
        <w:t>- проверка явки учащихся</w:t>
      </w:r>
    </w:p>
    <w:p w:rsidR="001945B5" w:rsidRPr="00CD1B44" w:rsidRDefault="001945B5" w:rsidP="00CD1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44">
        <w:rPr>
          <w:rFonts w:ascii="Times New Roman" w:hAnsi="Times New Roman" w:cs="Times New Roman"/>
          <w:sz w:val="28"/>
          <w:szCs w:val="28"/>
        </w:rPr>
        <w:t>- подготовка к уроку</w:t>
      </w:r>
    </w:p>
    <w:p w:rsidR="001945B5" w:rsidRPr="00CD1B44" w:rsidRDefault="001945B5" w:rsidP="00CD1B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44">
        <w:rPr>
          <w:rFonts w:ascii="Times New Roman" w:hAnsi="Times New Roman" w:cs="Times New Roman"/>
          <w:sz w:val="28"/>
          <w:szCs w:val="28"/>
        </w:rPr>
        <w:t>- мотивация студентов на выполнение задания.</w:t>
      </w:r>
    </w:p>
    <w:p w:rsidR="001945B5" w:rsidRPr="00A65208" w:rsidRDefault="001945B5" w:rsidP="00CD1B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2. Повторение и актуализация опорных знаний</w:t>
      </w:r>
    </w:p>
    <w:p w:rsidR="001945B5" w:rsidRPr="00CD1B44" w:rsidRDefault="001945B5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ab/>
        <w:t>Задача:</w:t>
      </w:r>
      <w:r w:rsidRPr="00CD1B44">
        <w:rPr>
          <w:rFonts w:ascii="Times New Roman" w:hAnsi="Times New Roman" w:cs="Times New Roman"/>
          <w:sz w:val="28"/>
          <w:szCs w:val="28"/>
        </w:rPr>
        <w:t xml:space="preserve"> актуализация знаний студентов, необходимых для практического занятия, создания целостного представления занятий</w:t>
      </w:r>
    </w:p>
    <w:p w:rsidR="001945B5" w:rsidRPr="00CD1B44" w:rsidRDefault="001945B5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44">
        <w:rPr>
          <w:rFonts w:ascii="Times New Roman" w:hAnsi="Times New Roman" w:cs="Times New Roman"/>
          <w:sz w:val="28"/>
          <w:szCs w:val="28"/>
        </w:rPr>
        <w:tab/>
        <w:t>- сообщения темы занятия</w:t>
      </w:r>
    </w:p>
    <w:p w:rsidR="001945B5" w:rsidRPr="00CD1B44" w:rsidRDefault="001945B5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44">
        <w:rPr>
          <w:rFonts w:ascii="Times New Roman" w:hAnsi="Times New Roman" w:cs="Times New Roman"/>
          <w:sz w:val="28"/>
          <w:szCs w:val="28"/>
        </w:rPr>
        <w:tab/>
        <w:t>- сообщение обучающей цели и задач занятия</w:t>
      </w:r>
    </w:p>
    <w:p w:rsidR="004405C2" w:rsidRPr="00CD1B44" w:rsidRDefault="004405C2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44">
        <w:rPr>
          <w:rFonts w:ascii="Times New Roman" w:hAnsi="Times New Roman" w:cs="Times New Roman"/>
          <w:sz w:val="28"/>
          <w:szCs w:val="28"/>
        </w:rPr>
        <w:tab/>
        <w:t>Проверка ранее изученного материала (фронтальный опрос)</w:t>
      </w:r>
    </w:p>
    <w:p w:rsidR="004405C2" w:rsidRPr="00A65208" w:rsidRDefault="004405C2" w:rsidP="00CD1B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Ознакомление с новым материалом</w:t>
      </w:r>
    </w:p>
    <w:p w:rsidR="004405C2" w:rsidRPr="00CD1B44" w:rsidRDefault="004405C2" w:rsidP="00CD1B44">
      <w:pPr>
        <w:spacing w:line="36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CD1B44">
        <w:rPr>
          <w:rFonts w:ascii="Times New Roman" w:hAnsi="Times New Roman" w:cs="Times New Roman"/>
          <w:sz w:val="28"/>
          <w:szCs w:val="28"/>
        </w:rPr>
        <w:t xml:space="preserve"> сообщение новых знаний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 xml:space="preserve">На предприятиях обществе иного питания наряду с </w:t>
      </w:r>
      <w:proofErr w:type="gramStart"/>
      <w:r w:rsidRPr="00CD1B44">
        <w:rPr>
          <w:color w:val="000000"/>
          <w:sz w:val="28"/>
          <w:szCs w:val="28"/>
        </w:rPr>
        <w:t>машинами</w:t>
      </w:r>
      <w:proofErr w:type="gramEnd"/>
      <w:r w:rsidRPr="00CD1B44">
        <w:rPr>
          <w:color w:val="000000"/>
          <w:sz w:val="28"/>
          <w:szCs w:val="28"/>
        </w:rPr>
        <w:t xml:space="preserve"> предназначенными для выполнения одной какой-либо операции применяются универсальные приводы с набором сменных механизмов, выполняющих целый ряд операций по обработке продуктов.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>Универсальные приводы используют преимущественно в небольших предприятиях общественного питания, в мясных, овощных и кондитерских цехах.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 xml:space="preserve">Универсальным приводом называется </w:t>
      </w:r>
      <w:proofErr w:type="gramStart"/>
      <w:r w:rsidRPr="00CD1B44">
        <w:rPr>
          <w:color w:val="000000"/>
          <w:sz w:val="28"/>
          <w:szCs w:val="28"/>
        </w:rPr>
        <w:t>устройство</w:t>
      </w:r>
      <w:proofErr w:type="gramEnd"/>
      <w:r w:rsidRPr="00CD1B44">
        <w:rPr>
          <w:color w:val="000000"/>
          <w:sz w:val="28"/>
          <w:szCs w:val="28"/>
        </w:rPr>
        <w:t xml:space="preserve"> состоящее из электродвигателя с редуктором и имеющее приспособление для переменного подсоединения различных сменных механизмов. Он состоит из электродвигателя с редуктором, на котором могут закрепляться и попеременно работать различные по назначению съемные механизмы: мясорубка, взбивалка, овощерезка, </w:t>
      </w:r>
      <w:proofErr w:type="spellStart"/>
      <w:r w:rsidRPr="00CD1B44">
        <w:rPr>
          <w:color w:val="000000"/>
          <w:sz w:val="28"/>
          <w:szCs w:val="28"/>
        </w:rPr>
        <w:t>мясорыхлитель</w:t>
      </w:r>
      <w:proofErr w:type="spellEnd"/>
      <w:r w:rsidRPr="00CD1B44">
        <w:rPr>
          <w:color w:val="000000"/>
          <w:sz w:val="28"/>
          <w:szCs w:val="28"/>
        </w:rPr>
        <w:t xml:space="preserve"> и другие машины. Отсюда привод получил свое название - "универсальный".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lastRenderedPageBreak/>
        <w:t>Применение универсальных приводов значительно увеличивает производительность труда, снижает капитальные затраты, увеличивает коэффициент полезного действия оборудования и т.д.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>В настоящее время промышленность выпускает универсальные приводы П-11 и ПУ-0.6 для различных цехов, а также приводы специального назначения П-1,1 для сравнительно небольшого ассортимента продукта.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 xml:space="preserve">Для работы в небольших столовых, а также в камбузах речных и морских судов </w:t>
      </w:r>
      <w:proofErr w:type="gramStart"/>
      <w:r w:rsidRPr="00CD1B44">
        <w:rPr>
          <w:color w:val="000000"/>
          <w:sz w:val="28"/>
          <w:szCs w:val="28"/>
        </w:rPr>
        <w:t>используются универсальные малогабаритные привады УММ-ПС иди</w:t>
      </w:r>
      <w:proofErr w:type="gramEnd"/>
      <w:r w:rsidRPr="00CD1B44">
        <w:rPr>
          <w:color w:val="000000"/>
          <w:sz w:val="28"/>
          <w:szCs w:val="28"/>
        </w:rPr>
        <w:t xml:space="preserve"> УММ-ПР. Источником энергии этих приводов макет быть переменный (</w:t>
      </w:r>
      <w:proofErr w:type="gramStart"/>
      <w:r w:rsidRPr="00CD1B44">
        <w:rPr>
          <w:color w:val="000000"/>
          <w:sz w:val="28"/>
          <w:szCs w:val="28"/>
        </w:rPr>
        <w:t>ПР</w:t>
      </w:r>
      <w:proofErr w:type="gramEnd"/>
      <w:r w:rsidRPr="00CD1B44">
        <w:rPr>
          <w:color w:val="000000"/>
          <w:sz w:val="28"/>
          <w:szCs w:val="28"/>
        </w:rPr>
        <w:t>) или постоянный (ПС) ток.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proofErr w:type="gramStart"/>
      <w:r w:rsidRPr="00CD1B44">
        <w:rPr>
          <w:color w:val="000000"/>
          <w:sz w:val="28"/>
          <w:szCs w:val="28"/>
        </w:rPr>
        <w:t>Универсальный привод общего назначения ПУ-0,6 выпускается двухскоростным с частотой вращения вала 170 и 1400 об/мин и односкоростным с частотой вращения 170 об/мин и мощностью двигателя 0,6 кВт.</w:t>
      </w:r>
      <w:proofErr w:type="gramEnd"/>
      <w:r w:rsidRPr="00CD1B44">
        <w:rPr>
          <w:color w:val="000000"/>
          <w:sz w:val="28"/>
          <w:szCs w:val="28"/>
        </w:rPr>
        <w:t xml:space="preserve"> Он имеет комплект сменных механизмов (табл. 1), которые могут использоваться на небольших предприятиях, где отсутствует цеховое</w:t>
      </w:r>
      <w:proofErr w:type="gramStart"/>
      <w:r w:rsidRPr="00CD1B44">
        <w:rPr>
          <w:color w:val="000000"/>
          <w:sz w:val="28"/>
          <w:szCs w:val="28"/>
        </w:rPr>
        <w:t xml:space="preserve"> .</w:t>
      </w:r>
      <w:proofErr w:type="gramEnd"/>
      <w:r w:rsidRPr="00CD1B44">
        <w:rPr>
          <w:color w:val="000000"/>
          <w:sz w:val="28"/>
          <w:szCs w:val="28"/>
        </w:rPr>
        <w:t>деление приготовления продушин.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>На больших предприятиях общественного питания, где имеется цеховое деление, используют специализированные универсальные приводы: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 xml:space="preserve">— Привод ПМ-1.1 специализированный для мясо-рыбного цеха выпускается в односкоростном или двухскоростном варианте, с частотой вращения вала 170 или 1400 </w:t>
      </w:r>
      <w:proofErr w:type="gramStart"/>
      <w:r w:rsidRPr="00CD1B44">
        <w:rPr>
          <w:color w:val="000000"/>
          <w:sz w:val="28"/>
          <w:szCs w:val="28"/>
        </w:rPr>
        <w:t>об</w:t>
      </w:r>
      <w:proofErr w:type="gramEnd"/>
      <w:r w:rsidRPr="00CD1B44">
        <w:rPr>
          <w:color w:val="000000"/>
          <w:sz w:val="28"/>
          <w:szCs w:val="28"/>
        </w:rPr>
        <w:t>/</w:t>
      </w:r>
      <w:proofErr w:type="gramStart"/>
      <w:r w:rsidRPr="00CD1B44">
        <w:rPr>
          <w:color w:val="000000"/>
          <w:sz w:val="28"/>
          <w:szCs w:val="28"/>
        </w:rPr>
        <w:t>мин</w:t>
      </w:r>
      <w:proofErr w:type="gramEnd"/>
      <w:r w:rsidRPr="00CD1B44">
        <w:rPr>
          <w:color w:val="000000"/>
          <w:sz w:val="28"/>
          <w:szCs w:val="28"/>
        </w:rPr>
        <w:t xml:space="preserve"> и мощностью двигателя 1,1 кВт. Он имеет комплект сменных исполнительных механизмов, которые могут быть использованы только в </w:t>
      </w:r>
      <w:proofErr w:type="gramStart"/>
      <w:r w:rsidRPr="00CD1B44">
        <w:rPr>
          <w:color w:val="000000"/>
          <w:sz w:val="28"/>
          <w:szCs w:val="28"/>
        </w:rPr>
        <w:t>мясо-рыбных</w:t>
      </w:r>
      <w:proofErr w:type="gramEnd"/>
      <w:r w:rsidRPr="00CD1B44">
        <w:rPr>
          <w:color w:val="000000"/>
          <w:sz w:val="28"/>
          <w:szCs w:val="28"/>
        </w:rPr>
        <w:t xml:space="preserve"> цехах предприятий.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>— Привод ПХ-0,6 специализированный для холодных цехов. Состоит из односкоростного привода П-0,6 и комплекта сменных исполнительных механизмов, которые могут быть использованы в холодных цехах.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 xml:space="preserve">- Привод ПГ-0,6 специализированный для горячих цехов, состоит из </w:t>
      </w:r>
      <w:proofErr w:type="spellStart"/>
      <w:r w:rsidRPr="00CD1B44">
        <w:rPr>
          <w:color w:val="000000"/>
          <w:sz w:val="28"/>
          <w:szCs w:val="28"/>
        </w:rPr>
        <w:t>полноскоростного</w:t>
      </w:r>
      <w:proofErr w:type="spellEnd"/>
      <w:r w:rsidRPr="00CD1B44">
        <w:rPr>
          <w:color w:val="000000"/>
          <w:sz w:val="28"/>
          <w:szCs w:val="28"/>
        </w:rPr>
        <w:t xml:space="preserve"> привода П-0,6 и комплекта сменных исполнительных механизмов, которые могут быть использованы в горячих цехах.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lastRenderedPageBreak/>
        <w:t xml:space="preserve">— Привод П-П универсальный состоит из двухступенчатого зубчатого редуктора, двухскоростного двигателя. Частота вращения приводного вала привода составляет </w:t>
      </w:r>
      <w:proofErr w:type="gramStart"/>
      <w:r w:rsidRPr="00CD1B44">
        <w:rPr>
          <w:color w:val="000000"/>
          <w:sz w:val="28"/>
          <w:szCs w:val="28"/>
        </w:rPr>
        <w:t>ПО</w:t>
      </w:r>
      <w:proofErr w:type="gramEnd"/>
      <w:r w:rsidRPr="00CD1B44">
        <w:rPr>
          <w:color w:val="000000"/>
          <w:sz w:val="28"/>
          <w:szCs w:val="28"/>
        </w:rPr>
        <w:t xml:space="preserve"> и 330 об/мин. На горловине привода расположена рукоятка с кулачком для крепления сменных исполнительных механизмов. Переключатель скоростей электродвигателя, пусковая кнопка и кнопка возврата </w:t>
      </w:r>
      <w:proofErr w:type="spellStart"/>
      <w:r w:rsidRPr="00CD1B44">
        <w:rPr>
          <w:color w:val="000000"/>
          <w:sz w:val="28"/>
          <w:szCs w:val="28"/>
        </w:rPr>
        <w:t>гешевого</w:t>
      </w:r>
      <w:proofErr w:type="spellEnd"/>
      <w:r w:rsidRPr="00CD1B44">
        <w:rPr>
          <w:color w:val="000000"/>
          <w:sz w:val="28"/>
          <w:szCs w:val="28"/>
        </w:rPr>
        <w:t xml:space="preserve"> реле смонтированы на пульте управления.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>Все выпускаемые приводы и сменные механизмы к ним имеют буквенные и цифровые обозначения.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 xml:space="preserve">Буква </w:t>
      </w:r>
      <w:proofErr w:type="gramStart"/>
      <w:r w:rsidRPr="00CD1B44">
        <w:rPr>
          <w:color w:val="000000"/>
          <w:sz w:val="28"/>
          <w:szCs w:val="28"/>
        </w:rPr>
        <w:t>П</w:t>
      </w:r>
      <w:proofErr w:type="gramEnd"/>
      <w:r w:rsidRPr="00CD1B44">
        <w:rPr>
          <w:color w:val="000000"/>
          <w:sz w:val="28"/>
          <w:szCs w:val="28"/>
        </w:rPr>
        <w:t xml:space="preserve"> - обозначает слово привод, У - универсальный, М - мясной цех, X - холодный цех, Г — горячий цех. Цифры, следующие за буквенными обозначениями, указывают на номинальную мощность электродвигателя привода в киловаттах.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>Сменные механизмы (МО</w:t>
      </w:r>
      <w:proofErr w:type="gramStart"/>
      <w:r w:rsidRPr="00CD1B44">
        <w:rPr>
          <w:color w:val="000000"/>
          <w:sz w:val="28"/>
          <w:szCs w:val="28"/>
        </w:rPr>
        <w:t>.</w:t>
      </w:r>
      <w:proofErr w:type="gramEnd"/>
      <w:r w:rsidRPr="00CD1B44">
        <w:rPr>
          <w:color w:val="000000"/>
          <w:sz w:val="28"/>
          <w:szCs w:val="28"/>
        </w:rPr>
        <w:t xml:space="preserve"> </w:t>
      </w:r>
      <w:proofErr w:type="gramStart"/>
      <w:r w:rsidRPr="00CD1B44">
        <w:rPr>
          <w:color w:val="000000"/>
          <w:sz w:val="28"/>
          <w:szCs w:val="28"/>
        </w:rPr>
        <w:t>к</w:t>
      </w:r>
      <w:proofErr w:type="gramEnd"/>
      <w:r w:rsidRPr="00CD1B44">
        <w:rPr>
          <w:color w:val="000000"/>
          <w:sz w:val="28"/>
          <w:szCs w:val="28"/>
        </w:rPr>
        <w:t>омплектуемые к универсальному или специализированным приводам, имеют определенный порядковый номер.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proofErr w:type="gramStart"/>
      <w:r w:rsidRPr="00CD1B44">
        <w:rPr>
          <w:color w:val="000000"/>
          <w:sz w:val="28"/>
          <w:szCs w:val="28"/>
        </w:rPr>
        <w:t xml:space="preserve">Номер 2 — мясорубка, 3 — соковыжималка, 4 — взбивалка, 5 — картофелечистка, 6 - </w:t>
      </w:r>
      <w:proofErr w:type="spellStart"/>
      <w:r w:rsidRPr="00CD1B44">
        <w:rPr>
          <w:color w:val="000000"/>
          <w:sz w:val="28"/>
          <w:szCs w:val="28"/>
        </w:rPr>
        <w:t>мороженница</w:t>
      </w:r>
      <w:proofErr w:type="spellEnd"/>
      <w:r w:rsidRPr="00CD1B44">
        <w:rPr>
          <w:color w:val="000000"/>
          <w:sz w:val="28"/>
          <w:szCs w:val="28"/>
        </w:rPr>
        <w:t xml:space="preserve">, 7 - протирочный механизм, 8 - фаршемешалка, 9 — куттер, 10 — овощерезка, 11 — тележка или подставка для привода, 12 - </w:t>
      </w:r>
      <w:proofErr w:type="spellStart"/>
      <w:r w:rsidRPr="00CD1B44">
        <w:rPr>
          <w:color w:val="000000"/>
          <w:sz w:val="28"/>
          <w:szCs w:val="28"/>
        </w:rPr>
        <w:t>размолочный</w:t>
      </w:r>
      <w:proofErr w:type="spellEnd"/>
      <w:r w:rsidRPr="00CD1B44">
        <w:rPr>
          <w:color w:val="000000"/>
          <w:sz w:val="28"/>
          <w:szCs w:val="28"/>
        </w:rPr>
        <w:t xml:space="preserve"> механизм, 13 — приспособление для чистки ножей и вилок, 14 — колбасорезка, 15 - </w:t>
      </w:r>
      <w:proofErr w:type="spellStart"/>
      <w:r w:rsidRPr="00CD1B44">
        <w:rPr>
          <w:color w:val="000000"/>
          <w:sz w:val="28"/>
          <w:szCs w:val="28"/>
        </w:rPr>
        <w:t>косторезка</w:t>
      </w:r>
      <w:proofErr w:type="spellEnd"/>
      <w:r w:rsidRPr="00CD1B44">
        <w:rPr>
          <w:color w:val="000000"/>
          <w:sz w:val="28"/>
          <w:szCs w:val="28"/>
        </w:rPr>
        <w:t xml:space="preserve">, 16 — точило, 17 — </w:t>
      </w:r>
      <w:proofErr w:type="spellStart"/>
      <w:r w:rsidRPr="00CD1B44">
        <w:rPr>
          <w:color w:val="000000"/>
          <w:sz w:val="28"/>
          <w:szCs w:val="28"/>
        </w:rPr>
        <w:t>рыбоочиститель</w:t>
      </w:r>
      <w:proofErr w:type="spellEnd"/>
      <w:r w:rsidRPr="00CD1B44">
        <w:rPr>
          <w:color w:val="000000"/>
          <w:sz w:val="28"/>
          <w:szCs w:val="28"/>
        </w:rPr>
        <w:t>, IS — механизм для фигурной нарезки овощей, 19 — рыхлитель мяса, 20 - механизм для взбивания, 21 - котлетоформовочный механизм</w:t>
      </w:r>
      <w:proofErr w:type="gramEnd"/>
      <w:r w:rsidRPr="00CD1B44">
        <w:rPr>
          <w:color w:val="000000"/>
          <w:sz w:val="28"/>
          <w:szCs w:val="28"/>
        </w:rPr>
        <w:t xml:space="preserve">, 22 - механизм для нарезки вареных овощей, 24 - </w:t>
      </w:r>
      <w:proofErr w:type="spellStart"/>
      <w:r w:rsidRPr="00CD1B44">
        <w:rPr>
          <w:color w:val="000000"/>
          <w:sz w:val="28"/>
          <w:szCs w:val="28"/>
        </w:rPr>
        <w:t>просеиватель</w:t>
      </w:r>
      <w:proofErr w:type="spellEnd"/>
      <w:r w:rsidRPr="00CD1B44">
        <w:rPr>
          <w:color w:val="000000"/>
          <w:sz w:val="28"/>
          <w:szCs w:val="28"/>
        </w:rPr>
        <w:t>, 25 — механизм для перемешивания салатов и винегретов, 27 - механизм для нарезки свежих овощей, 28 — механизм для нарезки сырых овощей брусочками.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proofErr w:type="gramStart"/>
      <w:r w:rsidRPr="00CD1B44">
        <w:rPr>
          <w:color w:val="000000"/>
          <w:sz w:val="28"/>
          <w:szCs w:val="28"/>
        </w:rPr>
        <w:t>Цифра, следующая за порядковым номером механизма показывает</w:t>
      </w:r>
      <w:proofErr w:type="gramEnd"/>
      <w:r w:rsidRPr="00CD1B44">
        <w:rPr>
          <w:color w:val="000000"/>
          <w:sz w:val="28"/>
          <w:szCs w:val="28"/>
        </w:rPr>
        <w:t xml:space="preserve"> величину средней производительности. Кроме того, некоторые сменные механизмы обозначаются двумя или более цифрами. Например, МС-4-7-8-20. Это обозначение свидетельствует о многоцелевом назначении механизма: 4 </w:t>
      </w:r>
      <w:r w:rsidRPr="00CD1B44">
        <w:rPr>
          <w:color w:val="000000"/>
          <w:sz w:val="28"/>
          <w:szCs w:val="28"/>
        </w:rPr>
        <w:lastRenderedPageBreak/>
        <w:t>— взбивать продую-, 7 — протирать продукт, 8 - перемешивать фарш, 20 — емкость бачка.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>Правила эксплуатации и техники безопасности универсальных приводов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>Подготовку к работе универсального привода проводит повар, закрепленный за данной машиной, который перед началом работы обязан выполнить требования техники безопасности и соблюдать при работе с машиной безопасность труда.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 xml:space="preserve">Вот поэтому перед началом работы проверяется правильность установки универсального привода, исправность сменного механизма и правильность его сборки и крепления с помощью винтов-зажимов. При установке корпуса сменного механизма в горловине привода контролируют» чтобы конец рабочего вала механизма попал в гнездо привода вала редуктора универсального привода. Проверяется наличие ограждающих устройств, заземления или </w:t>
      </w:r>
      <w:proofErr w:type="spellStart"/>
      <w:r w:rsidRPr="00CD1B44">
        <w:rPr>
          <w:color w:val="000000"/>
          <w:sz w:val="28"/>
          <w:szCs w:val="28"/>
        </w:rPr>
        <w:t>зануления</w:t>
      </w:r>
      <w:proofErr w:type="spellEnd"/>
      <w:r w:rsidRPr="00CD1B44">
        <w:rPr>
          <w:color w:val="000000"/>
          <w:sz w:val="28"/>
          <w:szCs w:val="28"/>
        </w:rPr>
        <w:t>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 xml:space="preserve">Убедившись в исправности сменного механизма и привода, производят пробный пуск па холостом ходу. Привод должен работать с небольшим шумом. В случае неисправности привод останавливают и устраняют причину неисправности. Регулировать скорость вращения в процессе работы разрешается только </w:t>
      </w:r>
      <w:proofErr w:type="gramStart"/>
      <w:r w:rsidRPr="00CD1B44">
        <w:rPr>
          <w:color w:val="000000"/>
          <w:sz w:val="28"/>
          <w:szCs w:val="28"/>
        </w:rPr>
        <w:t>при</w:t>
      </w:r>
      <w:proofErr w:type="gramEnd"/>
      <w:r w:rsidRPr="00CD1B44">
        <w:rPr>
          <w:color w:val="000000"/>
          <w:sz w:val="28"/>
          <w:szCs w:val="28"/>
        </w:rPr>
        <w:t xml:space="preserve"> наличие вариатора в конструкции машин.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 xml:space="preserve">Приготовленные продукты загружать в сменные механизмы нужно только после включения универсального привода, исключение составляет только </w:t>
      </w:r>
      <w:proofErr w:type="spellStart"/>
      <w:r w:rsidRPr="00CD1B44">
        <w:rPr>
          <w:color w:val="000000"/>
          <w:sz w:val="28"/>
          <w:szCs w:val="28"/>
        </w:rPr>
        <w:t>взбивальный</w:t>
      </w:r>
      <w:proofErr w:type="spellEnd"/>
      <w:r w:rsidRPr="00CD1B44">
        <w:rPr>
          <w:color w:val="000000"/>
          <w:sz w:val="28"/>
          <w:szCs w:val="28"/>
        </w:rPr>
        <w:t xml:space="preserve"> механизм, у которого сначала загружают в бачок продукты, а затем включают универсальный привод.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>При работе запрещается перегружать сменный механизм продуктами, так как это приводит к ухудшению качества или порче продуктов, а так же к поломке машины. Особое внимание нужно уделить строгому соблюдению правил безопасности при работе с универсальным приводом, т.к. неосторожность приводит к травмам обслуживающего персонала.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lastRenderedPageBreak/>
        <w:t>Категорически запрещается работать на машине без наличия соответствующих предохранительных устройств, а также подталкивать продукты в горловину сменного механизма руками.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>Осмотр универсального привода и установленного сменного механизма, а так же устранение неполадок разрешается проводить только после выключения электродвигателя универсального привода и его полной остановки.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>После окончания работы универсальный привод выключают и отключают от электросети. Только потом можно снимать сменный механизм для разборки, промывки и сушки.</w:t>
      </w:r>
    </w:p>
    <w:p w:rsidR="004405C2" w:rsidRPr="00CD1B44" w:rsidRDefault="004405C2" w:rsidP="00CD1B44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D1B44">
        <w:rPr>
          <w:color w:val="000000"/>
          <w:sz w:val="28"/>
          <w:szCs w:val="28"/>
        </w:rPr>
        <w:t xml:space="preserve">Профилактический и текущий ремонт универсального привода и сменных механизмов проводят специальные работники </w:t>
      </w:r>
      <w:proofErr w:type="gramStart"/>
      <w:r w:rsidRPr="00CD1B44">
        <w:rPr>
          <w:color w:val="000000"/>
          <w:sz w:val="28"/>
          <w:szCs w:val="28"/>
        </w:rPr>
        <w:t>согласно</w:t>
      </w:r>
      <w:proofErr w:type="gramEnd"/>
      <w:r w:rsidRPr="00CD1B44">
        <w:rPr>
          <w:color w:val="000000"/>
          <w:sz w:val="28"/>
          <w:szCs w:val="28"/>
        </w:rPr>
        <w:t xml:space="preserve"> заключенного договора.</w:t>
      </w:r>
    </w:p>
    <w:p w:rsidR="004405C2" w:rsidRPr="00A65208" w:rsidRDefault="004405C2" w:rsidP="00CD1B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 xml:space="preserve">Первичное осмысление, закрепление полученных знаний </w:t>
      </w:r>
    </w:p>
    <w:p w:rsidR="00CD1B44" w:rsidRPr="00CD1B44" w:rsidRDefault="00CD1B44" w:rsidP="00CD1B44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65208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CD1B44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при выполнении тестового задания.</w:t>
      </w:r>
    </w:p>
    <w:p w:rsidR="00CD1B44" w:rsidRPr="00CD1B44" w:rsidRDefault="00CD1B44" w:rsidP="00CD1B44">
      <w:pPr>
        <w:pStyle w:val="40"/>
        <w:shd w:val="clear" w:color="auto" w:fill="auto"/>
        <w:spacing w:before="0" w:line="360" w:lineRule="auto"/>
        <w:ind w:right="40" w:firstLine="440"/>
        <w:jc w:val="both"/>
        <w:rPr>
          <w:b w:val="0"/>
          <w:sz w:val="28"/>
          <w:szCs w:val="28"/>
        </w:rPr>
      </w:pPr>
      <w:r w:rsidRPr="00CD1B44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302895" distL="63500" distR="63500" simplePos="0" relativeHeight="251659264" behindDoc="1" locked="0" layoutInCell="1" allowOverlap="1" wp14:anchorId="2C3EEAB6" wp14:editId="04BF0902">
                <wp:simplePos x="0" y="0"/>
                <wp:positionH relativeFrom="margin">
                  <wp:posOffset>4044950</wp:posOffset>
                </wp:positionH>
                <wp:positionV relativeFrom="margin">
                  <wp:posOffset>97790</wp:posOffset>
                </wp:positionV>
                <wp:extent cx="250825" cy="104775"/>
                <wp:effectExtent l="0" t="254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B44" w:rsidRDefault="00CD1B44" w:rsidP="00CD1B44">
                            <w:pPr>
                              <w:pStyle w:val="3"/>
                              <w:shd w:val="clear" w:color="auto" w:fill="auto"/>
                              <w:spacing w:after="0" w:line="160" w:lineRule="exact"/>
                              <w:ind w:left="100" w:firstLine="0"/>
                              <w:jc w:val="left"/>
                            </w:pPr>
                            <w:proofErr w:type="gramStart"/>
                            <w:r>
                              <w:rPr>
                                <w:rStyle w:val="Exact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>=2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8.5pt;margin-top:7.7pt;width:19.75pt;height:8.25pt;z-index:-251657216;visibility:visible;mso-wrap-style:square;mso-width-percent:0;mso-height-percent:0;mso-wrap-distance-left:5pt;mso-wrap-distance-top:0;mso-wrap-distance-right:5pt;mso-wrap-distance-bottom:23.8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" filled="f" stroked="f">
                <v:textbox style="mso-fit-shape-to-text:t" inset="0,0,0,0">
                  <w:txbxContent>
                    <w:p w:rsidR="00CD1B44" w:rsidRDefault="00CD1B44" w:rsidP="00CD1B44">
                      <w:pPr>
                        <w:pStyle w:val="3"/>
                        <w:shd w:val="clear" w:color="auto" w:fill="auto"/>
                        <w:spacing w:after="0" w:line="160" w:lineRule="exact"/>
                        <w:ind w:left="100" w:firstLine="0"/>
                        <w:jc w:val="left"/>
                      </w:pPr>
                      <w:proofErr w:type="gramStart"/>
                      <w:r>
                        <w:rPr>
                          <w:rStyle w:val="Exact"/>
                        </w:rPr>
                        <w:t>Р</w:t>
                      </w:r>
                      <w:proofErr w:type="gramEnd"/>
                      <w:r>
                        <w:rPr>
                          <w:rStyle w:val="Exact"/>
                        </w:rPr>
                        <w:t>=2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D1B44">
        <w:rPr>
          <w:b w:val="0"/>
          <w:sz w:val="28"/>
          <w:szCs w:val="28"/>
        </w:rPr>
        <w:t xml:space="preserve">Сменные механизмы универсальных, специализированных и малогабаритных приводов </w:t>
      </w:r>
    </w:p>
    <w:p w:rsidR="00CD1B44" w:rsidRPr="00CD1B44" w:rsidRDefault="00CD1B44" w:rsidP="00CD1B44">
      <w:pPr>
        <w:pStyle w:val="3"/>
        <w:numPr>
          <w:ilvl w:val="0"/>
          <w:numId w:val="5"/>
        </w:numPr>
        <w:shd w:val="clear" w:color="auto" w:fill="auto"/>
        <w:tabs>
          <w:tab w:val="left" w:pos="929"/>
        </w:tabs>
        <w:spacing w:after="0" w:line="360" w:lineRule="auto"/>
        <w:jc w:val="both"/>
        <w:rPr>
          <w:sz w:val="28"/>
          <w:szCs w:val="28"/>
        </w:rPr>
      </w:pPr>
      <w:r w:rsidRPr="00CD1B44">
        <w:rPr>
          <w:sz w:val="28"/>
          <w:szCs w:val="28"/>
        </w:rPr>
        <w:t>Назовите все рабочие органы мясорубки МС2-70</w:t>
      </w:r>
    </w:p>
    <w:p w:rsidR="00CD1B44" w:rsidRPr="00CD1B44" w:rsidRDefault="00CD1B44" w:rsidP="00CD1B44">
      <w:pPr>
        <w:pStyle w:val="10"/>
        <w:shd w:val="clear" w:color="auto" w:fill="auto"/>
        <w:tabs>
          <w:tab w:val="right" w:pos="6443"/>
        </w:tabs>
        <w:spacing w:line="360" w:lineRule="auto"/>
        <w:ind w:left="360" w:right="40"/>
        <w:rPr>
          <w:sz w:val="28"/>
          <w:szCs w:val="28"/>
        </w:rPr>
      </w:pPr>
      <w:r w:rsidRPr="00CD1B44">
        <w:rPr>
          <w:sz w:val="28"/>
          <w:szCs w:val="28"/>
        </w:rPr>
        <w:fldChar w:fldCharType="begin"/>
      </w:r>
      <w:r w:rsidRPr="00CD1B44">
        <w:rPr>
          <w:sz w:val="28"/>
          <w:szCs w:val="28"/>
        </w:rPr>
        <w:instrText xml:space="preserve"> TOC \o "1-5" \h \z </w:instrText>
      </w:r>
      <w:r w:rsidRPr="00CD1B44">
        <w:rPr>
          <w:sz w:val="28"/>
          <w:szCs w:val="28"/>
        </w:rPr>
        <w:fldChar w:fldCharType="separate"/>
      </w:r>
      <w:r w:rsidRPr="00CD1B44">
        <w:rPr>
          <w:sz w:val="28"/>
          <w:szCs w:val="28"/>
        </w:rPr>
        <w:t>Ответ, эталон: Из корпуса, шнека, набора ножей и решеток, загрузочной тарелки с толкателем</w:t>
      </w:r>
      <w:r w:rsidRPr="00CD1B44">
        <w:rPr>
          <w:sz w:val="28"/>
          <w:szCs w:val="28"/>
        </w:rPr>
        <w:tab/>
      </w:r>
    </w:p>
    <w:p w:rsidR="00CD1B44" w:rsidRPr="00CD1B44" w:rsidRDefault="00CD1B44" w:rsidP="00CD1B44">
      <w:pPr>
        <w:pStyle w:val="10"/>
        <w:numPr>
          <w:ilvl w:val="0"/>
          <w:numId w:val="5"/>
        </w:numPr>
        <w:shd w:val="clear" w:color="auto" w:fill="auto"/>
        <w:tabs>
          <w:tab w:val="left" w:pos="929"/>
        </w:tabs>
        <w:spacing w:line="360" w:lineRule="auto"/>
        <w:ind w:right="40"/>
        <w:rPr>
          <w:sz w:val="28"/>
          <w:szCs w:val="28"/>
        </w:rPr>
      </w:pPr>
      <w:r w:rsidRPr="00CD1B44">
        <w:rPr>
          <w:sz w:val="28"/>
          <w:szCs w:val="28"/>
        </w:rPr>
        <w:t>Вопрос. Какой вес должен быть у кусочков мяса и рыбы перед загрузкой в мясорубку?</w:t>
      </w:r>
    </w:p>
    <w:p w:rsidR="00CD1B44" w:rsidRPr="00CD1B44" w:rsidRDefault="00CD1B44" w:rsidP="00CD1B44">
      <w:pPr>
        <w:pStyle w:val="10"/>
        <w:shd w:val="clear" w:color="auto" w:fill="auto"/>
        <w:tabs>
          <w:tab w:val="right" w:pos="6443"/>
        </w:tabs>
        <w:spacing w:line="360" w:lineRule="auto"/>
        <w:ind w:left="360"/>
        <w:rPr>
          <w:sz w:val="28"/>
          <w:szCs w:val="28"/>
        </w:rPr>
      </w:pPr>
      <w:r w:rsidRPr="00CD1B44">
        <w:rPr>
          <w:sz w:val="28"/>
          <w:szCs w:val="28"/>
        </w:rPr>
        <w:t>Ответ, эталон: не более 100гр</w:t>
      </w:r>
    </w:p>
    <w:p w:rsidR="00CD1B44" w:rsidRPr="00CD1B44" w:rsidRDefault="00CD1B44" w:rsidP="00CD1B44">
      <w:pPr>
        <w:pStyle w:val="10"/>
        <w:numPr>
          <w:ilvl w:val="0"/>
          <w:numId w:val="5"/>
        </w:numPr>
        <w:shd w:val="clear" w:color="auto" w:fill="auto"/>
        <w:tabs>
          <w:tab w:val="left" w:pos="1546"/>
        </w:tabs>
        <w:spacing w:line="360" w:lineRule="auto"/>
        <w:ind w:right="40"/>
        <w:rPr>
          <w:sz w:val="28"/>
          <w:szCs w:val="28"/>
        </w:rPr>
      </w:pPr>
      <w:r w:rsidRPr="00CD1B44">
        <w:rPr>
          <w:sz w:val="28"/>
          <w:szCs w:val="28"/>
        </w:rPr>
        <w:t>Ответьте,</w:t>
      </w:r>
      <w:r w:rsidRPr="00CD1B44">
        <w:rPr>
          <w:sz w:val="28"/>
          <w:szCs w:val="28"/>
        </w:rPr>
        <w:tab/>
        <w:t>по правилам эксплуатации, когда мясо загружают м мясорубку?</w:t>
      </w:r>
    </w:p>
    <w:p w:rsidR="00CD1B44" w:rsidRPr="00CD1B44" w:rsidRDefault="00CD1B44" w:rsidP="00CD1B44">
      <w:pPr>
        <w:pStyle w:val="10"/>
        <w:shd w:val="clear" w:color="auto" w:fill="auto"/>
        <w:tabs>
          <w:tab w:val="right" w:pos="6443"/>
        </w:tabs>
        <w:spacing w:line="360" w:lineRule="auto"/>
        <w:ind w:left="720" w:right="40"/>
        <w:rPr>
          <w:sz w:val="28"/>
          <w:szCs w:val="28"/>
        </w:rPr>
      </w:pPr>
      <w:r w:rsidRPr="00CD1B44">
        <w:rPr>
          <w:sz w:val="28"/>
          <w:szCs w:val="28"/>
        </w:rPr>
        <w:t>Ответ, эталон: Только после включения и проверки на холостом ходу, во время работы</w:t>
      </w:r>
      <w:r w:rsidRPr="00CD1B44">
        <w:rPr>
          <w:sz w:val="28"/>
          <w:szCs w:val="28"/>
        </w:rPr>
        <w:tab/>
      </w:r>
    </w:p>
    <w:p w:rsidR="00CD1B44" w:rsidRPr="00CD1B44" w:rsidRDefault="00CD1B44" w:rsidP="00CD1B44">
      <w:pPr>
        <w:pStyle w:val="10"/>
        <w:numPr>
          <w:ilvl w:val="0"/>
          <w:numId w:val="5"/>
        </w:numPr>
        <w:shd w:val="clear" w:color="auto" w:fill="auto"/>
        <w:tabs>
          <w:tab w:val="left" w:pos="1352"/>
        </w:tabs>
        <w:spacing w:line="360" w:lineRule="auto"/>
        <w:rPr>
          <w:sz w:val="28"/>
          <w:szCs w:val="28"/>
        </w:rPr>
      </w:pPr>
      <w:r w:rsidRPr="00CD1B44">
        <w:rPr>
          <w:sz w:val="28"/>
          <w:szCs w:val="28"/>
        </w:rPr>
        <w:t>Вопрос. Можно ли эксплуатировать мясорубку на холостом ходу?</w:t>
      </w:r>
    </w:p>
    <w:p w:rsidR="00CD1B44" w:rsidRPr="00CD1B44" w:rsidRDefault="00CD1B44" w:rsidP="00CD1B44">
      <w:pPr>
        <w:pStyle w:val="10"/>
        <w:shd w:val="clear" w:color="auto" w:fill="auto"/>
        <w:tabs>
          <w:tab w:val="right" w:pos="6443"/>
        </w:tabs>
        <w:spacing w:line="360" w:lineRule="auto"/>
        <w:ind w:left="720"/>
        <w:rPr>
          <w:sz w:val="28"/>
          <w:szCs w:val="28"/>
        </w:rPr>
      </w:pPr>
      <w:r w:rsidRPr="00CD1B44">
        <w:rPr>
          <w:sz w:val="28"/>
          <w:szCs w:val="28"/>
        </w:rPr>
        <w:t>Ответ, эталон: Нет, т.к это приводит к быстрой порче ножей</w:t>
      </w:r>
    </w:p>
    <w:p w:rsidR="00CD1B44" w:rsidRPr="00CD1B44" w:rsidRDefault="00CD1B44" w:rsidP="00CD1B44">
      <w:pPr>
        <w:pStyle w:val="10"/>
        <w:numPr>
          <w:ilvl w:val="0"/>
          <w:numId w:val="5"/>
        </w:numPr>
        <w:shd w:val="clear" w:color="auto" w:fill="auto"/>
        <w:tabs>
          <w:tab w:val="left" w:pos="687"/>
        </w:tabs>
        <w:spacing w:line="360" w:lineRule="auto"/>
        <w:rPr>
          <w:sz w:val="28"/>
          <w:szCs w:val="28"/>
        </w:rPr>
      </w:pPr>
      <w:r w:rsidRPr="00CD1B44">
        <w:rPr>
          <w:sz w:val="28"/>
          <w:szCs w:val="28"/>
        </w:rPr>
        <w:lastRenderedPageBreak/>
        <w:t>Назовите возможные неполадки мясорубки</w:t>
      </w:r>
    </w:p>
    <w:p w:rsidR="00CD1B44" w:rsidRPr="00CD1B44" w:rsidRDefault="00CD1B44" w:rsidP="00CD1B44">
      <w:pPr>
        <w:pStyle w:val="10"/>
        <w:shd w:val="clear" w:color="auto" w:fill="auto"/>
        <w:tabs>
          <w:tab w:val="right" w:pos="6443"/>
        </w:tabs>
        <w:spacing w:line="360" w:lineRule="auto"/>
        <w:ind w:left="720" w:right="40"/>
        <w:rPr>
          <w:sz w:val="28"/>
          <w:szCs w:val="28"/>
        </w:rPr>
      </w:pPr>
      <w:r w:rsidRPr="00CD1B44">
        <w:rPr>
          <w:sz w:val="28"/>
          <w:szCs w:val="28"/>
        </w:rPr>
        <w:t>Ответ, эталон: Мясорубка не режет, а давит мясо; Фарш выходит ич мясорубки нагретый</w:t>
      </w:r>
      <w:r w:rsidRPr="00CD1B44">
        <w:rPr>
          <w:sz w:val="28"/>
          <w:szCs w:val="28"/>
        </w:rPr>
        <w:tab/>
      </w:r>
    </w:p>
    <w:p w:rsidR="00CD1B44" w:rsidRPr="00CD1B44" w:rsidRDefault="00CD1B44" w:rsidP="00CD1B44">
      <w:pPr>
        <w:pStyle w:val="10"/>
        <w:numPr>
          <w:ilvl w:val="0"/>
          <w:numId w:val="5"/>
        </w:numPr>
        <w:shd w:val="clear" w:color="auto" w:fill="auto"/>
        <w:tabs>
          <w:tab w:val="left" w:pos="687"/>
        </w:tabs>
        <w:spacing w:line="360" w:lineRule="auto"/>
        <w:ind w:right="40"/>
        <w:rPr>
          <w:sz w:val="28"/>
          <w:szCs w:val="28"/>
        </w:rPr>
      </w:pPr>
      <w:r w:rsidRPr="00CD1B44">
        <w:rPr>
          <w:sz w:val="28"/>
          <w:szCs w:val="28"/>
        </w:rPr>
        <w:t>Назовите основные причины неполадок мясорубок- и способы их устранения?</w:t>
      </w:r>
    </w:p>
    <w:p w:rsidR="00CD1B44" w:rsidRPr="00CD1B44" w:rsidRDefault="00CD1B44" w:rsidP="00CD1B44">
      <w:pPr>
        <w:pStyle w:val="10"/>
        <w:shd w:val="clear" w:color="auto" w:fill="auto"/>
        <w:tabs>
          <w:tab w:val="right" w:pos="6443"/>
        </w:tabs>
        <w:spacing w:line="360" w:lineRule="auto"/>
        <w:ind w:left="720" w:right="40"/>
        <w:rPr>
          <w:sz w:val="28"/>
          <w:szCs w:val="28"/>
        </w:rPr>
      </w:pPr>
      <w:r w:rsidRPr="00CD1B44">
        <w:rPr>
          <w:sz w:val="28"/>
          <w:szCs w:val="28"/>
        </w:rPr>
        <w:t>Ответ, эталон: сильно зажали опорную гайку, ослабить её, неправильно установлен подрезной нож, разобрать и собрать механизм заново.</w:t>
      </w:r>
      <w:r w:rsidRPr="00CD1B44">
        <w:rPr>
          <w:sz w:val="28"/>
          <w:szCs w:val="28"/>
        </w:rPr>
        <w:tab/>
      </w:r>
    </w:p>
    <w:p w:rsidR="00CD1B44" w:rsidRPr="00CD1B44" w:rsidRDefault="00CD1B44" w:rsidP="00CD1B44">
      <w:pPr>
        <w:pStyle w:val="10"/>
        <w:numPr>
          <w:ilvl w:val="0"/>
          <w:numId w:val="5"/>
        </w:numPr>
        <w:shd w:val="clear" w:color="auto" w:fill="auto"/>
        <w:tabs>
          <w:tab w:val="left" w:pos="1351"/>
        </w:tabs>
        <w:spacing w:line="360" w:lineRule="auto"/>
        <w:rPr>
          <w:sz w:val="28"/>
          <w:szCs w:val="28"/>
        </w:rPr>
      </w:pPr>
      <w:r w:rsidRPr="00CD1B44">
        <w:rPr>
          <w:sz w:val="28"/>
          <w:szCs w:val="28"/>
        </w:rPr>
        <w:t>Назовите</w:t>
      </w:r>
      <w:r w:rsidRPr="00CD1B44">
        <w:rPr>
          <w:sz w:val="28"/>
          <w:szCs w:val="28"/>
        </w:rPr>
        <w:tab/>
        <w:t>техническую характеристику МС2-70</w:t>
      </w:r>
    </w:p>
    <w:p w:rsidR="00CD1B44" w:rsidRPr="00CD1B44" w:rsidRDefault="00CD1B44" w:rsidP="00CD1B44">
      <w:pPr>
        <w:pStyle w:val="10"/>
        <w:shd w:val="clear" w:color="auto" w:fill="auto"/>
        <w:tabs>
          <w:tab w:val="right" w:pos="6443"/>
        </w:tabs>
        <w:spacing w:line="360" w:lineRule="auto"/>
        <w:ind w:left="720" w:right="40"/>
        <w:rPr>
          <w:sz w:val="28"/>
          <w:szCs w:val="28"/>
        </w:rPr>
      </w:pPr>
      <w:r w:rsidRPr="00CD1B44">
        <w:rPr>
          <w:sz w:val="28"/>
          <w:szCs w:val="28"/>
        </w:rPr>
        <w:t>Ответ, эталон: Длина-310 ,ширина-310, высота-210(в мм), масса 6,5ю. мелет 70 кг. в час.</w:t>
      </w:r>
      <w:r w:rsidRPr="00CD1B44">
        <w:rPr>
          <w:sz w:val="28"/>
          <w:szCs w:val="28"/>
        </w:rPr>
        <w:tab/>
      </w:r>
    </w:p>
    <w:p w:rsidR="00CD1B44" w:rsidRPr="00CD1B44" w:rsidRDefault="00CD1B44" w:rsidP="00CD1B44">
      <w:pPr>
        <w:pStyle w:val="10"/>
        <w:numPr>
          <w:ilvl w:val="0"/>
          <w:numId w:val="5"/>
        </w:numPr>
        <w:shd w:val="clear" w:color="auto" w:fill="auto"/>
        <w:tabs>
          <w:tab w:val="left" w:pos="1351"/>
        </w:tabs>
        <w:spacing w:line="360" w:lineRule="auto"/>
        <w:ind w:right="40"/>
        <w:rPr>
          <w:sz w:val="28"/>
          <w:szCs w:val="28"/>
        </w:rPr>
      </w:pPr>
      <w:r w:rsidRPr="00CD1B44">
        <w:rPr>
          <w:sz w:val="28"/>
          <w:szCs w:val="28"/>
        </w:rPr>
        <w:t>Назвать мясорубки, устройство и принцип действия которых аналогичны МС2-70</w:t>
      </w:r>
    </w:p>
    <w:p w:rsidR="00CD1B44" w:rsidRPr="00CD1B44" w:rsidRDefault="00CD1B44" w:rsidP="00CD1B44">
      <w:pPr>
        <w:pStyle w:val="10"/>
        <w:shd w:val="clear" w:color="auto" w:fill="auto"/>
        <w:tabs>
          <w:tab w:val="right" w:pos="6443"/>
        </w:tabs>
        <w:spacing w:line="360" w:lineRule="auto"/>
        <w:ind w:left="720"/>
        <w:rPr>
          <w:sz w:val="28"/>
          <w:szCs w:val="28"/>
        </w:rPr>
      </w:pPr>
      <w:r w:rsidRPr="00CD1B44">
        <w:rPr>
          <w:sz w:val="28"/>
          <w:szCs w:val="28"/>
        </w:rPr>
        <w:t>Ответ, этало</w:t>
      </w:r>
      <w:r w:rsidR="002A6F1A">
        <w:rPr>
          <w:sz w:val="28"/>
          <w:szCs w:val="28"/>
        </w:rPr>
        <w:t>н: ММП-11-1; МС2-150; УММ-2</w:t>
      </w:r>
      <w:r w:rsidR="002A6F1A">
        <w:rPr>
          <w:sz w:val="28"/>
          <w:szCs w:val="28"/>
        </w:rPr>
        <w:tab/>
      </w:r>
    </w:p>
    <w:p w:rsidR="00CD1B44" w:rsidRPr="00CD1B44" w:rsidRDefault="00CD1B44" w:rsidP="00CD1B44">
      <w:pPr>
        <w:pStyle w:val="10"/>
        <w:numPr>
          <w:ilvl w:val="0"/>
          <w:numId w:val="5"/>
        </w:numPr>
        <w:shd w:val="clear" w:color="auto" w:fill="auto"/>
        <w:tabs>
          <w:tab w:val="left" w:pos="687"/>
        </w:tabs>
        <w:spacing w:line="360" w:lineRule="auto"/>
        <w:rPr>
          <w:sz w:val="28"/>
          <w:szCs w:val="28"/>
        </w:rPr>
      </w:pPr>
      <w:r w:rsidRPr="00CD1B44">
        <w:rPr>
          <w:sz w:val="28"/>
          <w:szCs w:val="28"/>
        </w:rPr>
        <w:t>Дайте определение, Что такое универсальный привод?</w:t>
      </w:r>
    </w:p>
    <w:p w:rsidR="00CD1B44" w:rsidRPr="00CD1B44" w:rsidRDefault="00CD1B44" w:rsidP="00CD1B44">
      <w:pPr>
        <w:pStyle w:val="10"/>
        <w:shd w:val="clear" w:color="auto" w:fill="auto"/>
        <w:tabs>
          <w:tab w:val="right" w:pos="6443"/>
        </w:tabs>
        <w:spacing w:line="360" w:lineRule="auto"/>
        <w:ind w:left="720" w:right="40"/>
        <w:rPr>
          <w:sz w:val="28"/>
          <w:szCs w:val="28"/>
        </w:rPr>
      </w:pPr>
      <w:r w:rsidRPr="00CD1B44">
        <w:rPr>
          <w:sz w:val="28"/>
          <w:szCs w:val="28"/>
        </w:rPr>
        <w:t>Ответ, эталон: устройство, состоящее из электродвигателя, редуктора и крепёжного устройства.</w:t>
      </w:r>
      <w:r w:rsidRPr="00CD1B44">
        <w:rPr>
          <w:sz w:val="28"/>
          <w:szCs w:val="28"/>
        </w:rPr>
        <w:tab/>
      </w:r>
      <w:r w:rsidRPr="00CD1B44">
        <w:rPr>
          <w:sz w:val="28"/>
          <w:szCs w:val="28"/>
        </w:rPr>
        <w:fldChar w:fldCharType="end"/>
      </w:r>
    </w:p>
    <w:p w:rsidR="00CD1B44" w:rsidRPr="00CD1B44" w:rsidRDefault="00CD1B44" w:rsidP="00CD1B44">
      <w:pPr>
        <w:pStyle w:val="3"/>
        <w:numPr>
          <w:ilvl w:val="0"/>
          <w:numId w:val="5"/>
        </w:numPr>
        <w:shd w:val="clear" w:color="auto" w:fill="auto"/>
        <w:tabs>
          <w:tab w:val="left" w:pos="687"/>
        </w:tabs>
        <w:spacing w:after="0" w:line="360" w:lineRule="auto"/>
        <w:ind w:right="40"/>
        <w:jc w:val="both"/>
        <w:rPr>
          <w:sz w:val="28"/>
          <w:szCs w:val="28"/>
        </w:rPr>
      </w:pPr>
      <w:r w:rsidRPr="00CD1B44">
        <w:rPr>
          <w:sz w:val="28"/>
          <w:szCs w:val="28"/>
        </w:rPr>
        <w:t>Выберите правильный ответ: при включении электродвигателя ид</w:t>
      </w:r>
      <w:r w:rsidRPr="00CD1B44">
        <w:rPr>
          <w:rStyle w:val="Candara"/>
          <w:rFonts w:ascii="Times New Roman" w:hAnsi="Times New Roman" w:cs="Times New Roman"/>
          <w:sz w:val="28"/>
          <w:szCs w:val="28"/>
        </w:rPr>
        <w:t xml:space="preserve">^1 </w:t>
      </w:r>
      <w:r w:rsidRPr="00CD1B44">
        <w:rPr>
          <w:sz w:val="28"/>
          <w:szCs w:val="28"/>
        </w:rPr>
        <w:t>гул и нет вращения, ваши действия?</w:t>
      </w:r>
    </w:p>
    <w:p w:rsidR="00CD1B44" w:rsidRPr="00CD1B44" w:rsidRDefault="00CD1B44" w:rsidP="00CD1B44">
      <w:pPr>
        <w:pStyle w:val="3"/>
        <w:shd w:val="clear" w:color="auto" w:fill="auto"/>
        <w:spacing w:after="0" w:line="360" w:lineRule="auto"/>
        <w:ind w:left="360" w:firstLine="0"/>
        <w:jc w:val="both"/>
        <w:rPr>
          <w:sz w:val="28"/>
          <w:szCs w:val="28"/>
        </w:rPr>
      </w:pPr>
      <w:r w:rsidRPr="00CD1B44">
        <w:rPr>
          <w:sz w:val="28"/>
          <w:szCs w:val="28"/>
        </w:rPr>
        <w:t xml:space="preserve">     А) вызвать специалиста</w:t>
      </w:r>
    </w:p>
    <w:p w:rsidR="00CD1B44" w:rsidRPr="00CD1B44" w:rsidRDefault="00CD1B44" w:rsidP="00CD1B44">
      <w:pPr>
        <w:pStyle w:val="3"/>
        <w:shd w:val="clear" w:color="auto" w:fill="auto"/>
        <w:spacing w:after="0" w:line="360" w:lineRule="auto"/>
        <w:ind w:left="720" w:firstLine="0"/>
        <w:jc w:val="both"/>
        <w:rPr>
          <w:sz w:val="28"/>
          <w:szCs w:val="28"/>
        </w:rPr>
      </w:pPr>
      <w:r w:rsidRPr="00CD1B44">
        <w:rPr>
          <w:sz w:val="28"/>
          <w:szCs w:val="28"/>
        </w:rPr>
        <w:t>Б) перегорела одна фаза или предохранитель, их надо заменить.</w:t>
      </w:r>
    </w:p>
    <w:p w:rsidR="00CD1B44" w:rsidRPr="00CD1B44" w:rsidRDefault="00CD1B44" w:rsidP="00CD1B44">
      <w:pPr>
        <w:pStyle w:val="3"/>
        <w:shd w:val="clear" w:color="auto" w:fill="auto"/>
        <w:tabs>
          <w:tab w:val="left" w:pos="2816"/>
          <w:tab w:val="left" w:pos="6142"/>
        </w:tabs>
        <w:spacing w:after="0" w:line="360" w:lineRule="auto"/>
        <w:ind w:left="360" w:firstLine="0"/>
        <w:jc w:val="both"/>
        <w:rPr>
          <w:sz w:val="28"/>
          <w:szCs w:val="28"/>
        </w:rPr>
      </w:pPr>
      <w:r w:rsidRPr="00CD1B44">
        <w:rPr>
          <w:sz w:val="28"/>
          <w:szCs w:val="28"/>
        </w:rPr>
        <w:t>Ответ, эталон</w:t>
      </w:r>
      <w:proofErr w:type="gramStart"/>
      <w:r w:rsidRPr="00CD1B44">
        <w:rPr>
          <w:sz w:val="28"/>
          <w:szCs w:val="28"/>
        </w:rPr>
        <w:t xml:space="preserve"> А</w:t>
      </w:r>
      <w:proofErr w:type="gramEnd"/>
      <w:r w:rsidRPr="00CD1B44">
        <w:rPr>
          <w:sz w:val="28"/>
          <w:szCs w:val="28"/>
        </w:rPr>
        <w:tab/>
        <w:t>,</w:t>
      </w:r>
      <w:r w:rsidRPr="00CD1B44">
        <w:rPr>
          <w:sz w:val="28"/>
          <w:szCs w:val="28"/>
        </w:rPr>
        <w:tab/>
      </w:r>
    </w:p>
    <w:p w:rsidR="00CD1B44" w:rsidRPr="00CD1B44" w:rsidRDefault="00CD1B44" w:rsidP="00CD1B44">
      <w:pPr>
        <w:pStyle w:val="3"/>
        <w:numPr>
          <w:ilvl w:val="0"/>
          <w:numId w:val="5"/>
        </w:numPr>
        <w:shd w:val="clear" w:color="auto" w:fill="auto"/>
        <w:tabs>
          <w:tab w:val="left" w:pos="929"/>
        </w:tabs>
        <w:spacing w:after="0" w:line="360" w:lineRule="auto"/>
        <w:jc w:val="both"/>
        <w:rPr>
          <w:sz w:val="28"/>
          <w:szCs w:val="28"/>
        </w:rPr>
      </w:pPr>
      <w:r w:rsidRPr="00CD1B44">
        <w:rPr>
          <w:sz w:val="28"/>
          <w:szCs w:val="28"/>
        </w:rPr>
        <w:t>Ответьте, Для чего служит электрический манометр?</w:t>
      </w:r>
    </w:p>
    <w:p w:rsidR="00CD1B44" w:rsidRPr="00CD1B44" w:rsidRDefault="00CD1B44" w:rsidP="00CD1B44">
      <w:pPr>
        <w:pStyle w:val="3"/>
        <w:shd w:val="clear" w:color="auto" w:fill="auto"/>
        <w:spacing w:after="0" w:line="360" w:lineRule="auto"/>
        <w:ind w:left="360" w:right="40" w:firstLine="0"/>
        <w:jc w:val="both"/>
        <w:rPr>
          <w:sz w:val="28"/>
          <w:szCs w:val="28"/>
        </w:rPr>
      </w:pPr>
      <w:proofErr w:type="gramStart"/>
      <w:r w:rsidRPr="00CD1B44">
        <w:rPr>
          <w:sz w:val="28"/>
          <w:szCs w:val="28"/>
        </w:rPr>
        <w:t xml:space="preserve">Эталон ответа: электрический манометр служит для контроля и автоматической поддержания давления в пароводяной рубашке </w:t>
      </w:r>
      <w:r w:rsidR="002A6F1A">
        <w:rPr>
          <w:sz w:val="28"/>
          <w:szCs w:val="28"/>
        </w:rPr>
        <w:t>пищеварочных</w:t>
      </w:r>
      <w:r w:rsidRPr="00CD1B44">
        <w:rPr>
          <w:sz w:val="28"/>
          <w:szCs w:val="28"/>
        </w:rPr>
        <w:t xml:space="preserve"> котлов.</w:t>
      </w:r>
      <w:proofErr w:type="gramEnd"/>
    </w:p>
    <w:p w:rsidR="00CD1B44" w:rsidRPr="00A65208" w:rsidRDefault="002A6F1A" w:rsidP="002A6F1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right="40"/>
        <w:jc w:val="both"/>
        <w:rPr>
          <w:b/>
          <w:sz w:val="28"/>
          <w:szCs w:val="28"/>
        </w:rPr>
      </w:pPr>
      <w:r w:rsidRPr="00A65208">
        <w:rPr>
          <w:b/>
          <w:sz w:val="28"/>
          <w:szCs w:val="28"/>
        </w:rPr>
        <w:t>Оценка работы студентов</w:t>
      </w:r>
    </w:p>
    <w:p w:rsidR="002A6F1A" w:rsidRDefault="002A6F1A" w:rsidP="002A6F1A">
      <w:pPr>
        <w:pStyle w:val="3"/>
        <w:shd w:val="clear" w:color="auto" w:fill="auto"/>
        <w:spacing w:after="0" w:line="360" w:lineRule="auto"/>
        <w:ind w:left="644" w:right="40" w:firstLine="0"/>
        <w:jc w:val="both"/>
        <w:rPr>
          <w:sz w:val="28"/>
          <w:szCs w:val="28"/>
        </w:rPr>
      </w:pPr>
      <w:r w:rsidRPr="00A65208">
        <w:rPr>
          <w:b/>
          <w:sz w:val="28"/>
          <w:szCs w:val="28"/>
        </w:rPr>
        <w:t>Задача:</w:t>
      </w:r>
      <w:r>
        <w:rPr>
          <w:sz w:val="28"/>
          <w:szCs w:val="28"/>
        </w:rPr>
        <w:t xml:space="preserve"> анализ результатов работы</w:t>
      </w:r>
    </w:p>
    <w:p w:rsidR="002A6F1A" w:rsidRDefault="002A6F1A" w:rsidP="002A6F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результатов работы</w:t>
      </w:r>
    </w:p>
    <w:p w:rsidR="002A6F1A" w:rsidRDefault="002A6F1A" w:rsidP="002A6F1A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Выставление оценок</w:t>
      </w:r>
    </w:p>
    <w:p w:rsidR="002A6F1A" w:rsidRPr="00A65208" w:rsidRDefault="002A6F1A" w:rsidP="002A6F1A">
      <w:pPr>
        <w:pStyle w:val="3"/>
        <w:numPr>
          <w:ilvl w:val="0"/>
          <w:numId w:val="1"/>
        </w:numPr>
        <w:shd w:val="clear" w:color="auto" w:fill="auto"/>
        <w:spacing w:after="0" w:line="360" w:lineRule="auto"/>
        <w:ind w:right="40"/>
        <w:jc w:val="both"/>
        <w:rPr>
          <w:b/>
          <w:sz w:val="28"/>
          <w:szCs w:val="28"/>
        </w:rPr>
      </w:pPr>
      <w:r w:rsidRPr="00A65208">
        <w:rPr>
          <w:b/>
          <w:sz w:val="28"/>
          <w:szCs w:val="28"/>
        </w:rPr>
        <w:lastRenderedPageBreak/>
        <w:t>Постановка домашнего задания</w:t>
      </w:r>
    </w:p>
    <w:p w:rsidR="002A6F1A" w:rsidRPr="00A65208" w:rsidRDefault="002A6F1A" w:rsidP="002A6F1A">
      <w:pPr>
        <w:pStyle w:val="3"/>
        <w:shd w:val="clear" w:color="auto" w:fill="auto"/>
        <w:spacing w:after="0" w:line="360" w:lineRule="auto"/>
        <w:ind w:left="644" w:right="40" w:firstLine="0"/>
        <w:jc w:val="both"/>
        <w:rPr>
          <w:b/>
          <w:sz w:val="28"/>
          <w:szCs w:val="28"/>
        </w:rPr>
      </w:pPr>
      <w:r w:rsidRPr="00A65208">
        <w:rPr>
          <w:b/>
          <w:sz w:val="28"/>
          <w:szCs w:val="28"/>
        </w:rPr>
        <w:t>Задача:</w:t>
      </w:r>
    </w:p>
    <w:p w:rsidR="002A6F1A" w:rsidRDefault="002A6F1A" w:rsidP="002A6F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 следующего урока (машины для обработки овощей)</w:t>
      </w:r>
    </w:p>
    <w:p w:rsidR="002A6F1A" w:rsidRDefault="002A6F1A" w:rsidP="002A6F1A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Домашнее задание (слайд 14-15)</w:t>
      </w:r>
    </w:p>
    <w:p w:rsidR="001945B5" w:rsidRPr="00CD1B44" w:rsidRDefault="001945B5" w:rsidP="00CD1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45B5" w:rsidRPr="00CD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D83"/>
    <w:multiLevelType w:val="hybridMultilevel"/>
    <w:tmpl w:val="2A68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7E11"/>
    <w:multiLevelType w:val="hybridMultilevel"/>
    <w:tmpl w:val="92AC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2F56"/>
    <w:multiLevelType w:val="hybridMultilevel"/>
    <w:tmpl w:val="20FC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A6CC2"/>
    <w:multiLevelType w:val="hybridMultilevel"/>
    <w:tmpl w:val="FC1EC004"/>
    <w:lvl w:ilvl="0" w:tplc="CB48FF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0440E00"/>
    <w:multiLevelType w:val="hybridMultilevel"/>
    <w:tmpl w:val="4F0858EE"/>
    <w:lvl w:ilvl="0" w:tplc="8A9A9F9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54551190"/>
    <w:multiLevelType w:val="multilevel"/>
    <w:tmpl w:val="E6CCAF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0F7266B"/>
    <w:multiLevelType w:val="hybridMultilevel"/>
    <w:tmpl w:val="97C04612"/>
    <w:lvl w:ilvl="0" w:tplc="9D3CAB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22B3097"/>
    <w:multiLevelType w:val="hybridMultilevel"/>
    <w:tmpl w:val="30A69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F2"/>
    <w:rsid w:val="00003740"/>
    <w:rsid w:val="00006206"/>
    <w:rsid w:val="0000633D"/>
    <w:rsid w:val="00010B48"/>
    <w:rsid w:val="00016713"/>
    <w:rsid w:val="00016D81"/>
    <w:rsid w:val="00022741"/>
    <w:rsid w:val="000239A8"/>
    <w:rsid w:val="0002750F"/>
    <w:rsid w:val="00030608"/>
    <w:rsid w:val="000A7185"/>
    <w:rsid w:val="000B11A7"/>
    <w:rsid w:val="000B4A92"/>
    <w:rsid w:val="000D0AE8"/>
    <w:rsid w:val="000D4276"/>
    <w:rsid w:val="000E153E"/>
    <w:rsid w:val="000F53FC"/>
    <w:rsid w:val="001219DC"/>
    <w:rsid w:val="00124283"/>
    <w:rsid w:val="001317E5"/>
    <w:rsid w:val="00131BF3"/>
    <w:rsid w:val="00134DAC"/>
    <w:rsid w:val="0015252A"/>
    <w:rsid w:val="0015789B"/>
    <w:rsid w:val="001676D8"/>
    <w:rsid w:val="00171DEB"/>
    <w:rsid w:val="001761BF"/>
    <w:rsid w:val="001827B3"/>
    <w:rsid w:val="00192216"/>
    <w:rsid w:val="0019289A"/>
    <w:rsid w:val="001945B5"/>
    <w:rsid w:val="001A2B00"/>
    <w:rsid w:val="001B12EF"/>
    <w:rsid w:val="001C58B5"/>
    <w:rsid w:val="001D5ECE"/>
    <w:rsid w:val="001D7A93"/>
    <w:rsid w:val="001E11B8"/>
    <w:rsid w:val="001E6690"/>
    <w:rsid w:val="001F0C31"/>
    <w:rsid w:val="001F0EEA"/>
    <w:rsid w:val="001F7846"/>
    <w:rsid w:val="00200CFD"/>
    <w:rsid w:val="00226460"/>
    <w:rsid w:val="00226CCF"/>
    <w:rsid w:val="002276A5"/>
    <w:rsid w:val="00230DF9"/>
    <w:rsid w:val="00242885"/>
    <w:rsid w:val="00247497"/>
    <w:rsid w:val="00262DC1"/>
    <w:rsid w:val="002643AA"/>
    <w:rsid w:val="00272C5D"/>
    <w:rsid w:val="00272E0D"/>
    <w:rsid w:val="002859D4"/>
    <w:rsid w:val="002905E8"/>
    <w:rsid w:val="002A6F1A"/>
    <w:rsid w:val="002A7676"/>
    <w:rsid w:val="002C6E24"/>
    <w:rsid w:val="002F01DA"/>
    <w:rsid w:val="002F1770"/>
    <w:rsid w:val="00344BB0"/>
    <w:rsid w:val="003473C7"/>
    <w:rsid w:val="003563B4"/>
    <w:rsid w:val="00373780"/>
    <w:rsid w:val="00376027"/>
    <w:rsid w:val="003804F2"/>
    <w:rsid w:val="003920A7"/>
    <w:rsid w:val="003927D3"/>
    <w:rsid w:val="0039623D"/>
    <w:rsid w:val="003A15F0"/>
    <w:rsid w:val="003B4EA8"/>
    <w:rsid w:val="003B6995"/>
    <w:rsid w:val="003F78E7"/>
    <w:rsid w:val="004015B3"/>
    <w:rsid w:val="00404A9B"/>
    <w:rsid w:val="0040508A"/>
    <w:rsid w:val="00420527"/>
    <w:rsid w:val="00424BC4"/>
    <w:rsid w:val="0042579B"/>
    <w:rsid w:val="00437B41"/>
    <w:rsid w:val="004405C2"/>
    <w:rsid w:val="00444CD9"/>
    <w:rsid w:val="004462C9"/>
    <w:rsid w:val="0047057B"/>
    <w:rsid w:val="004817D9"/>
    <w:rsid w:val="004A090F"/>
    <w:rsid w:val="004F0C7A"/>
    <w:rsid w:val="004F615A"/>
    <w:rsid w:val="0050094D"/>
    <w:rsid w:val="005014A4"/>
    <w:rsid w:val="00502E3E"/>
    <w:rsid w:val="0050668E"/>
    <w:rsid w:val="005159CC"/>
    <w:rsid w:val="00522966"/>
    <w:rsid w:val="00532E11"/>
    <w:rsid w:val="00533834"/>
    <w:rsid w:val="005366CB"/>
    <w:rsid w:val="00543766"/>
    <w:rsid w:val="005470A1"/>
    <w:rsid w:val="005532CA"/>
    <w:rsid w:val="0055370D"/>
    <w:rsid w:val="00560694"/>
    <w:rsid w:val="005670FB"/>
    <w:rsid w:val="005731D0"/>
    <w:rsid w:val="00581C7D"/>
    <w:rsid w:val="005D7D9F"/>
    <w:rsid w:val="005E15CB"/>
    <w:rsid w:val="005E2B66"/>
    <w:rsid w:val="005E56DC"/>
    <w:rsid w:val="005F4C0D"/>
    <w:rsid w:val="006029AD"/>
    <w:rsid w:val="00615408"/>
    <w:rsid w:val="006317DE"/>
    <w:rsid w:val="00641A15"/>
    <w:rsid w:val="00646B6E"/>
    <w:rsid w:val="00653785"/>
    <w:rsid w:val="0065532F"/>
    <w:rsid w:val="00657BE1"/>
    <w:rsid w:val="00657EDE"/>
    <w:rsid w:val="006640C0"/>
    <w:rsid w:val="00665EFA"/>
    <w:rsid w:val="006852C2"/>
    <w:rsid w:val="00694ED6"/>
    <w:rsid w:val="00697ACE"/>
    <w:rsid w:val="006B1E81"/>
    <w:rsid w:val="006C6324"/>
    <w:rsid w:val="006D5EE3"/>
    <w:rsid w:val="006D763E"/>
    <w:rsid w:val="006F527E"/>
    <w:rsid w:val="007006B4"/>
    <w:rsid w:val="0070744D"/>
    <w:rsid w:val="00713E7D"/>
    <w:rsid w:val="0072734D"/>
    <w:rsid w:val="007363B2"/>
    <w:rsid w:val="0075434F"/>
    <w:rsid w:val="0076026A"/>
    <w:rsid w:val="00761763"/>
    <w:rsid w:val="00765EE0"/>
    <w:rsid w:val="00766108"/>
    <w:rsid w:val="00784274"/>
    <w:rsid w:val="007972EE"/>
    <w:rsid w:val="007A3908"/>
    <w:rsid w:val="007A522D"/>
    <w:rsid w:val="007B035D"/>
    <w:rsid w:val="007B6CDB"/>
    <w:rsid w:val="007C24D2"/>
    <w:rsid w:val="007C78D0"/>
    <w:rsid w:val="007F1951"/>
    <w:rsid w:val="007F4E1C"/>
    <w:rsid w:val="007F5F08"/>
    <w:rsid w:val="00813928"/>
    <w:rsid w:val="008434E8"/>
    <w:rsid w:val="008526E4"/>
    <w:rsid w:val="00855119"/>
    <w:rsid w:val="00866FEC"/>
    <w:rsid w:val="0087193F"/>
    <w:rsid w:val="008744B1"/>
    <w:rsid w:val="00885F61"/>
    <w:rsid w:val="008A77F6"/>
    <w:rsid w:val="008D2D9C"/>
    <w:rsid w:val="008D674F"/>
    <w:rsid w:val="008E17DD"/>
    <w:rsid w:val="008F15DE"/>
    <w:rsid w:val="00905B03"/>
    <w:rsid w:val="00910AF2"/>
    <w:rsid w:val="009126F0"/>
    <w:rsid w:val="00917501"/>
    <w:rsid w:val="00936DD8"/>
    <w:rsid w:val="009442BC"/>
    <w:rsid w:val="009469E7"/>
    <w:rsid w:val="00950911"/>
    <w:rsid w:val="00961CFA"/>
    <w:rsid w:val="0097333C"/>
    <w:rsid w:val="0097532D"/>
    <w:rsid w:val="00976377"/>
    <w:rsid w:val="00984EB1"/>
    <w:rsid w:val="00986E3C"/>
    <w:rsid w:val="009A384A"/>
    <w:rsid w:val="009A6E23"/>
    <w:rsid w:val="009A7FCB"/>
    <w:rsid w:val="009B4E5B"/>
    <w:rsid w:val="009C2D43"/>
    <w:rsid w:val="009D25B4"/>
    <w:rsid w:val="009E7F55"/>
    <w:rsid w:val="009F37C0"/>
    <w:rsid w:val="009F7750"/>
    <w:rsid w:val="00A034F5"/>
    <w:rsid w:val="00A1670B"/>
    <w:rsid w:val="00A22BEA"/>
    <w:rsid w:val="00A65208"/>
    <w:rsid w:val="00A667D5"/>
    <w:rsid w:val="00A66F02"/>
    <w:rsid w:val="00A67E3E"/>
    <w:rsid w:val="00A924AA"/>
    <w:rsid w:val="00A97781"/>
    <w:rsid w:val="00A97A23"/>
    <w:rsid w:val="00AB01E9"/>
    <w:rsid w:val="00AB2122"/>
    <w:rsid w:val="00AB54A1"/>
    <w:rsid w:val="00AD39C7"/>
    <w:rsid w:val="00AE437F"/>
    <w:rsid w:val="00AF14B5"/>
    <w:rsid w:val="00AF1A88"/>
    <w:rsid w:val="00AF43B3"/>
    <w:rsid w:val="00B03DC4"/>
    <w:rsid w:val="00B126EA"/>
    <w:rsid w:val="00B20DD5"/>
    <w:rsid w:val="00B231A2"/>
    <w:rsid w:val="00B317F4"/>
    <w:rsid w:val="00B36B37"/>
    <w:rsid w:val="00B53C30"/>
    <w:rsid w:val="00B5619A"/>
    <w:rsid w:val="00B67194"/>
    <w:rsid w:val="00B71F69"/>
    <w:rsid w:val="00BA0B1B"/>
    <w:rsid w:val="00BA708F"/>
    <w:rsid w:val="00BB425E"/>
    <w:rsid w:val="00BC3348"/>
    <w:rsid w:val="00BD3C5C"/>
    <w:rsid w:val="00BF0E31"/>
    <w:rsid w:val="00BF452D"/>
    <w:rsid w:val="00BF4945"/>
    <w:rsid w:val="00BF6524"/>
    <w:rsid w:val="00C06B32"/>
    <w:rsid w:val="00C168A9"/>
    <w:rsid w:val="00C21320"/>
    <w:rsid w:val="00C33B2B"/>
    <w:rsid w:val="00C46012"/>
    <w:rsid w:val="00C56E2E"/>
    <w:rsid w:val="00C61064"/>
    <w:rsid w:val="00CA68B1"/>
    <w:rsid w:val="00CC5A5B"/>
    <w:rsid w:val="00CD1B44"/>
    <w:rsid w:val="00CD55B8"/>
    <w:rsid w:val="00CD5794"/>
    <w:rsid w:val="00D0354F"/>
    <w:rsid w:val="00D14770"/>
    <w:rsid w:val="00D14829"/>
    <w:rsid w:val="00D166A8"/>
    <w:rsid w:val="00D277C2"/>
    <w:rsid w:val="00D349EA"/>
    <w:rsid w:val="00D52455"/>
    <w:rsid w:val="00D56E0E"/>
    <w:rsid w:val="00D615AA"/>
    <w:rsid w:val="00D63574"/>
    <w:rsid w:val="00D779F9"/>
    <w:rsid w:val="00D87A22"/>
    <w:rsid w:val="00D95C0C"/>
    <w:rsid w:val="00DD3BB2"/>
    <w:rsid w:val="00DD5DB4"/>
    <w:rsid w:val="00DF04ED"/>
    <w:rsid w:val="00DF07DD"/>
    <w:rsid w:val="00DF200C"/>
    <w:rsid w:val="00E25826"/>
    <w:rsid w:val="00E40FE0"/>
    <w:rsid w:val="00E50528"/>
    <w:rsid w:val="00E530DA"/>
    <w:rsid w:val="00E5597E"/>
    <w:rsid w:val="00E55EC8"/>
    <w:rsid w:val="00E603AC"/>
    <w:rsid w:val="00E62C90"/>
    <w:rsid w:val="00E8304E"/>
    <w:rsid w:val="00E87E66"/>
    <w:rsid w:val="00EA3E09"/>
    <w:rsid w:val="00EB3C1C"/>
    <w:rsid w:val="00EC75FC"/>
    <w:rsid w:val="00ED3B87"/>
    <w:rsid w:val="00EE1943"/>
    <w:rsid w:val="00F0204B"/>
    <w:rsid w:val="00F04E57"/>
    <w:rsid w:val="00F169C6"/>
    <w:rsid w:val="00F17DEA"/>
    <w:rsid w:val="00F25D17"/>
    <w:rsid w:val="00F263B0"/>
    <w:rsid w:val="00F328BA"/>
    <w:rsid w:val="00F3346D"/>
    <w:rsid w:val="00F36675"/>
    <w:rsid w:val="00F3672B"/>
    <w:rsid w:val="00F3693B"/>
    <w:rsid w:val="00F505C3"/>
    <w:rsid w:val="00F7084F"/>
    <w:rsid w:val="00F923E9"/>
    <w:rsid w:val="00FA21CA"/>
    <w:rsid w:val="00FA7F99"/>
    <w:rsid w:val="00FC1CC2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05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Оглавление 1 Знак"/>
    <w:basedOn w:val="a0"/>
    <w:link w:val="10"/>
    <w:semiHidden/>
    <w:locked/>
    <w:rsid w:val="00CD1B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styleId="10">
    <w:name w:val="toc 1"/>
    <w:basedOn w:val="a"/>
    <w:link w:val="1"/>
    <w:autoRedefine/>
    <w:semiHidden/>
    <w:unhideWhenUsed/>
    <w:rsid w:val="00CD1B44"/>
    <w:pPr>
      <w:widowControl w:val="0"/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CD1B4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1B44"/>
    <w:pPr>
      <w:widowControl w:val="0"/>
      <w:shd w:val="clear" w:color="auto" w:fill="FFFFFF"/>
      <w:spacing w:before="3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5">
    <w:name w:val="Основной текст_"/>
    <w:basedOn w:val="a0"/>
    <w:link w:val="3"/>
    <w:locked/>
    <w:rsid w:val="00CD1B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CD1B44"/>
    <w:pPr>
      <w:widowControl w:val="0"/>
      <w:shd w:val="clear" w:color="auto" w:fill="FFFFFF"/>
      <w:spacing w:after="300" w:line="317" w:lineRule="exact"/>
      <w:ind w:hanging="44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Exact">
    <w:name w:val="Основной текст Exact"/>
    <w:basedOn w:val="a0"/>
    <w:rsid w:val="00CD1B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16"/>
      <w:szCs w:val="16"/>
      <w:u w:val="none"/>
      <w:effect w:val="none"/>
    </w:rPr>
  </w:style>
  <w:style w:type="character" w:customStyle="1" w:styleId="41">
    <w:name w:val="Основной текст (4) + Не полужирный"/>
    <w:basedOn w:val="4"/>
    <w:rsid w:val="00CD1B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andara">
    <w:name w:val="Основной текст + Candara"/>
    <w:aliases w:val="7,5 pt"/>
    <w:basedOn w:val="a5"/>
    <w:rsid w:val="00CD1B44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table" w:styleId="a6">
    <w:name w:val="Table Grid"/>
    <w:basedOn w:val="a1"/>
    <w:uiPriority w:val="59"/>
    <w:rsid w:val="002A6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52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05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Оглавление 1 Знак"/>
    <w:basedOn w:val="a0"/>
    <w:link w:val="10"/>
    <w:semiHidden/>
    <w:locked/>
    <w:rsid w:val="00CD1B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styleId="10">
    <w:name w:val="toc 1"/>
    <w:basedOn w:val="a"/>
    <w:link w:val="1"/>
    <w:autoRedefine/>
    <w:semiHidden/>
    <w:unhideWhenUsed/>
    <w:rsid w:val="00CD1B44"/>
    <w:pPr>
      <w:widowControl w:val="0"/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CD1B4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1B44"/>
    <w:pPr>
      <w:widowControl w:val="0"/>
      <w:shd w:val="clear" w:color="auto" w:fill="FFFFFF"/>
      <w:spacing w:before="3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5">
    <w:name w:val="Основной текст_"/>
    <w:basedOn w:val="a0"/>
    <w:link w:val="3"/>
    <w:locked/>
    <w:rsid w:val="00CD1B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CD1B44"/>
    <w:pPr>
      <w:widowControl w:val="0"/>
      <w:shd w:val="clear" w:color="auto" w:fill="FFFFFF"/>
      <w:spacing w:after="300" w:line="317" w:lineRule="exact"/>
      <w:ind w:hanging="44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Exact">
    <w:name w:val="Основной текст Exact"/>
    <w:basedOn w:val="a0"/>
    <w:rsid w:val="00CD1B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16"/>
      <w:szCs w:val="16"/>
      <w:u w:val="none"/>
      <w:effect w:val="none"/>
    </w:rPr>
  </w:style>
  <w:style w:type="character" w:customStyle="1" w:styleId="41">
    <w:name w:val="Основной текст (4) + Не полужирный"/>
    <w:basedOn w:val="4"/>
    <w:rsid w:val="00CD1B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andara">
    <w:name w:val="Основной текст + Candara"/>
    <w:aliases w:val="7,5 pt"/>
    <w:basedOn w:val="a5"/>
    <w:rsid w:val="00CD1B44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table" w:styleId="a6">
    <w:name w:val="Table Grid"/>
    <w:basedOn w:val="a1"/>
    <w:uiPriority w:val="59"/>
    <w:rsid w:val="002A6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52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DC1B-A633-4EE4-9E8F-CC90A010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5</cp:revision>
  <cp:lastPrinted>2015-10-07T06:23:00Z</cp:lastPrinted>
  <dcterms:created xsi:type="dcterms:W3CDTF">2015-10-07T04:48:00Z</dcterms:created>
  <dcterms:modified xsi:type="dcterms:W3CDTF">2015-10-07T05:54:00Z</dcterms:modified>
</cp:coreProperties>
</file>