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D7" w:rsidRPr="006842E2" w:rsidRDefault="000640D7" w:rsidP="000640D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г. Челябинска</w:t>
      </w:r>
    </w:p>
    <w:p w:rsidR="000640D7" w:rsidRPr="00381FCA" w:rsidRDefault="000640D7" w:rsidP="000640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0640D7" w:rsidRPr="00381FCA" w:rsidRDefault="00D24413" w:rsidP="000640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0640D7" w:rsidRPr="0038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общеобразовательная школа № 61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Челябинска»</w:t>
      </w:r>
    </w:p>
    <w:p w:rsidR="000640D7" w:rsidRDefault="000640D7" w:rsidP="000640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640D7" w:rsidRDefault="000640D7" w:rsidP="000640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640D7" w:rsidRDefault="000640D7" w:rsidP="000640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640D7" w:rsidRDefault="000640D7" w:rsidP="000640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640D7" w:rsidRPr="00357E05" w:rsidRDefault="000640D7" w:rsidP="000640D7">
      <w:pPr>
        <w:spacing w:line="360" w:lineRule="auto"/>
        <w:jc w:val="center"/>
        <w:rPr>
          <w:rFonts w:ascii="Arial" w:eastAsia="Times New Roman" w:hAnsi="Arial" w:cs="Arial"/>
          <w:color w:val="000000"/>
          <w:sz w:val="36"/>
          <w:szCs w:val="28"/>
        </w:rPr>
      </w:pPr>
      <w:r w:rsidRPr="00357E0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Дополнительная общеобразовательная (общеразвивающая) программа</w:t>
      </w:r>
    </w:p>
    <w:p w:rsidR="000640D7" w:rsidRPr="000640D7" w:rsidRDefault="000640D7" w:rsidP="000640D7">
      <w:pPr>
        <w:pStyle w:val="aa"/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0640D7">
        <w:rPr>
          <w:rFonts w:ascii="Times New Roman" w:hAnsi="Times New Roman"/>
          <w:b/>
          <w:sz w:val="36"/>
          <w:szCs w:val="28"/>
        </w:rPr>
        <w:t>«ШКОЛА ДОБРА»</w:t>
      </w:r>
    </w:p>
    <w:p w:rsidR="000640D7" w:rsidRPr="00357E05" w:rsidRDefault="000640D7" w:rsidP="000640D7">
      <w:pPr>
        <w:spacing w:line="360" w:lineRule="auto"/>
        <w:jc w:val="center"/>
        <w:rPr>
          <w:rFonts w:ascii="Arial" w:eastAsia="Times New Roman" w:hAnsi="Arial" w:cs="Arial"/>
          <w:color w:val="000000"/>
          <w:sz w:val="36"/>
          <w:szCs w:val="28"/>
        </w:rPr>
      </w:pPr>
    </w:p>
    <w:p w:rsidR="000640D7" w:rsidRDefault="000640D7" w:rsidP="000640D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40D7" w:rsidRDefault="000640D7" w:rsidP="000640D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 детей, на которых рассчитана программа: 6-8 лет.</w:t>
      </w:r>
    </w:p>
    <w:p w:rsidR="000640D7" w:rsidRPr="006842E2" w:rsidRDefault="000640D7" w:rsidP="000640D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программы: 1 год.</w:t>
      </w:r>
    </w:p>
    <w:p w:rsidR="000640D7" w:rsidRPr="008771F6" w:rsidRDefault="000640D7" w:rsidP="000640D7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</w:p>
    <w:p w:rsidR="00381FCA" w:rsidRDefault="000640D7" w:rsidP="000640D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</w:t>
      </w:r>
    </w:p>
    <w:p w:rsidR="00381FCA" w:rsidRDefault="00381FCA" w:rsidP="000640D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81FCA" w:rsidRDefault="00381FCA" w:rsidP="000640D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640D7" w:rsidRDefault="000640D7" w:rsidP="000640D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</w:p>
    <w:p w:rsidR="00381FCA" w:rsidRPr="00C2644A" w:rsidRDefault="00381FCA" w:rsidP="00381FCA">
      <w:pPr>
        <w:pStyle w:val="aa"/>
        <w:spacing w:line="36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</w:t>
      </w:r>
      <w:r w:rsidRPr="00C2644A">
        <w:rPr>
          <w:rFonts w:ascii="Times New Roman" w:hAnsi="Times New Roman"/>
          <w:sz w:val="28"/>
          <w:szCs w:val="28"/>
        </w:rPr>
        <w:t>,</w:t>
      </w:r>
    </w:p>
    <w:p w:rsidR="00381FCA" w:rsidRPr="00C2644A" w:rsidRDefault="00381FCA" w:rsidP="00381FCA">
      <w:pPr>
        <w:pStyle w:val="aa"/>
        <w:spacing w:line="36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381FCA" w:rsidRPr="00C2644A" w:rsidRDefault="00381FCA" w:rsidP="00381FCA">
      <w:pPr>
        <w:pStyle w:val="aa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640D7" w:rsidRDefault="000640D7" w:rsidP="000640D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640D7" w:rsidRDefault="000640D7" w:rsidP="000640D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B3789" w:rsidRPr="00C2644A" w:rsidRDefault="000B3789" w:rsidP="000B3789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789" w:rsidRPr="00C2644A" w:rsidRDefault="000B3789" w:rsidP="000B3789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3789" w:rsidRPr="00C2644A" w:rsidRDefault="000B3789" w:rsidP="000B378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B3789" w:rsidRPr="00C2644A" w:rsidRDefault="000B3789" w:rsidP="000B378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B3789" w:rsidRPr="00C2644A" w:rsidRDefault="000B3789" w:rsidP="000B378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B3789" w:rsidRPr="00C2644A" w:rsidRDefault="000B3789" w:rsidP="000B378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B3789" w:rsidRPr="00C2644A" w:rsidRDefault="000B3789" w:rsidP="000B378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B3789" w:rsidRDefault="00AC7CB0" w:rsidP="00062554">
      <w:pPr>
        <w:spacing w:line="360" w:lineRule="auto"/>
        <w:ind w:firstLine="851"/>
        <w:jc w:val="center"/>
        <w:rPr>
          <w:rStyle w:val="a8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iCs/>
          <w:sz w:val="28"/>
          <w:szCs w:val="28"/>
        </w:rPr>
        <w:t xml:space="preserve">Челябинск, </w:t>
      </w:r>
      <w:r w:rsidR="00D24413">
        <w:rPr>
          <w:rStyle w:val="a8"/>
          <w:rFonts w:ascii="Times New Roman" w:hAnsi="Times New Roman" w:cs="Times New Roman"/>
          <w:iCs/>
          <w:sz w:val="28"/>
          <w:szCs w:val="28"/>
        </w:rPr>
        <w:t>2017</w:t>
      </w:r>
      <w:r w:rsidR="000B3789">
        <w:rPr>
          <w:rStyle w:val="a8"/>
          <w:iCs/>
          <w:sz w:val="28"/>
          <w:szCs w:val="28"/>
        </w:rPr>
        <w:br w:type="page"/>
      </w:r>
    </w:p>
    <w:p w:rsidR="0077460F" w:rsidRPr="000B3789" w:rsidRDefault="00CC3105" w:rsidP="000B378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1FCA" w:rsidRPr="00810071" w:rsidRDefault="00381FCA" w:rsidP="00381FCA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100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Дополнительная общеобразовательная (общеразвивающая) программа</w:t>
      </w:r>
    </w:p>
    <w:p w:rsidR="000B3789" w:rsidRPr="000B3789" w:rsidRDefault="000B3789" w:rsidP="000B3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0B3789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0B3789" w:rsidRPr="000B3789" w:rsidRDefault="000B3789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</w:rPr>
        <w:t>с Законом РФ № 273-ФЗ от 29.12.2012 г. «Об образовании в РФ» (ст.ст.2,23,28,29,34,41);</w:t>
      </w:r>
    </w:p>
    <w:p w:rsidR="000B3789" w:rsidRPr="000B3789" w:rsidRDefault="000B3789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spellStart"/>
      <w:r w:rsidRPr="000B378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0B3789">
        <w:rPr>
          <w:rFonts w:ascii="Times New Roman" w:hAnsi="Times New Roman" w:cs="Times New Roman"/>
          <w:sz w:val="28"/>
          <w:szCs w:val="28"/>
        </w:rPr>
        <w:t xml:space="preserve"> РФ от 06.10.2009 №373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0B3789" w:rsidRPr="000B3789" w:rsidRDefault="000B3789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приказом </w:t>
      </w:r>
      <w:proofErr w:type="spellStart"/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МОиН</w:t>
      </w:r>
      <w:proofErr w:type="spellEnd"/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B378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0B3789">
        <w:rPr>
          <w:rFonts w:ascii="Times New Roman" w:hAnsi="Times New Roman" w:cs="Times New Roman"/>
          <w:sz w:val="28"/>
          <w:szCs w:val="28"/>
        </w:rPr>
        <w:t xml:space="preserve"> РФ от 06.10.2009 №373</w:t>
      </w:r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0B3789" w:rsidRPr="000B3789" w:rsidRDefault="000B3789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приказом </w:t>
      </w:r>
      <w:proofErr w:type="spellStart"/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МОиН</w:t>
      </w:r>
      <w:proofErr w:type="spellEnd"/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РФ от 28 декабря 2010 года № 2106 «Федеральные требования к образовательным учреждениям в части охраны здоровья обучающихся, воспитанников»;</w:t>
      </w:r>
    </w:p>
    <w:p w:rsidR="000B3789" w:rsidRPr="000B3789" w:rsidRDefault="000B3789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0B378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0B3789">
        <w:rPr>
          <w:rFonts w:ascii="Times New Roman" w:hAnsi="Times New Roman" w:cs="Times New Roman"/>
          <w:sz w:val="28"/>
          <w:szCs w:val="28"/>
        </w:rPr>
        <w:t xml:space="preserve"> РФ от 12.05.2011</w:t>
      </w:r>
      <w:r w:rsidR="00414C43">
        <w:rPr>
          <w:rFonts w:ascii="Times New Roman" w:hAnsi="Times New Roman" w:cs="Times New Roman"/>
          <w:sz w:val="28"/>
          <w:szCs w:val="28"/>
        </w:rPr>
        <w:t>г.</w:t>
      </w:r>
      <w:r w:rsidRPr="000B3789">
        <w:rPr>
          <w:rFonts w:ascii="Times New Roman" w:hAnsi="Times New Roman" w:cs="Times New Roman"/>
          <w:sz w:val="28"/>
          <w:szCs w:val="28"/>
        </w:rPr>
        <w:t xml:space="preserve"> №03-296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414C43" w:rsidRPr="000B3789" w:rsidRDefault="00414C43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</w:rPr>
        <w:t>постановлением Главного санитарного врача РФ от 29.12.2010 №189 "Об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2.4.2.2821-10);</w:t>
      </w:r>
    </w:p>
    <w:p w:rsidR="000B3789" w:rsidRDefault="000B3789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0B378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0B3789">
        <w:rPr>
          <w:rFonts w:ascii="Times New Roman" w:hAnsi="Times New Roman" w:cs="Times New Roman"/>
          <w:sz w:val="28"/>
          <w:szCs w:val="28"/>
        </w:rPr>
        <w:t xml:space="preserve"> РФ от 11.12.2006 №06-1844 "О примерных требованиях к программам дополнительного образования детей";</w:t>
      </w:r>
    </w:p>
    <w:p w:rsidR="00414C43" w:rsidRPr="000B3789" w:rsidRDefault="00414C43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приказом </w:t>
      </w:r>
      <w:proofErr w:type="spellStart"/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МОиН</w:t>
      </w:r>
      <w:proofErr w:type="spellEnd"/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РФ 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29 августа 2013 года №1008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0B3789" w:rsidRDefault="000B3789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89">
        <w:rPr>
          <w:rFonts w:ascii="Times New Roman" w:hAnsi="Times New Roman" w:cs="Times New Roman"/>
          <w:sz w:val="28"/>
          <w:szCs w:val="28"/>
        </w:rPr>
        <w:t xml:space="preserve">АООП НОО МБОУ </w:t>
      </w:r>
      <w:r w:rsidR="00D24413">
        <w:rPr>
          <w:rFonts w:ascii="Times New Roman" w:hAnsi="Times New Roman" w:cs="Times New Roman"/>
          <w:sz w:val="28"/>
          <w:szCs w:val="28"/>
        </w:rPr>
        <w:t xml:space="preserve">«СОШ </w:t>
      </w:r>
      <w:r w:rsidRPr="000B3789">
        <w:rPr>
          <w:rFonts w:ascii="Times New Roman" w:hAnsi="Times New Roman" w:cs="Times New Roman"/>
          <w:sz w:val="28"/>
          <w:szCs w:val="28"/>
        </w:rPr>
        <w:t xml:space="preserve">№ 61 </w:t>
      </w:r>
      <w:proofErr w:type="spellStart"/>
      <w:r w:rsidRPr="000B37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37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B3789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="00D24413">
        <w:rPr>
          <w:rFonts w:ascii="Times New Roman" w:hAnsi="Times New Roman" w:cs="Times New Roman"/>
          <w:sz w:val="28"/>
          <w:szCs w:val="28"/>
        </w:rPr>
        <w:t>»</w:t>
      </w:r>
      <w:r w:rsidRPr="000B3789">
        <w:rPr>
          <w:rFonts w:ascii="Times New Roman" w:hAnsi="Times New Roman" w:cs="Times New Roman"/>
          <w:sz w:val="28"/>
          <w:szCs w:val="28"/>
        </w:rPr>
        <w:t>;</w:t>
      </w:r>
    </w:p>
    <w:p w:rsidR="000B3789" w:rsidRDefault="000B3789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внеурочой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 МБОУ </w:t>
      </w:r>
      <w:r w:rsidR="00D24413">
        <w:rPr>
          <w:rFonts w:ascii="Times New Roman" w:hAnsi="Times New Roman" w:cs="Times New Roman"/>
          <w:sz w:val="28"/>
          <w:szCs w:val="28"/>
        </w:rPr>
        <w:t xml:space="preserve">«СОШ </w:t>
      </w:r>
      <w:r>
        <w:rPr>
          <w:rFonts w:ascii="Times New Roman" w:hAnsi="Times New Roman" w:cs="Times New Roman"/>
          <w:sz w:val="28"/>
          <w:szCs w:val="28"/>
        </w:rPr>
        <w:t>№ 61</w:t>
      </w:r>
      <w:r w:rsidRPr="000B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7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37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B3789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="00D24413">
        <w:rPr>
          <w:rFonts w:ascii="Times New Roman" w:hAnsi="Times New Roman" w:cs="Times New Roman"/>
          <w:sz w:val="28"/>
          <w:szCs w:val="28"/>
        </w:rPr>
        <w:t>»</w:t>
      </w:r>
      <w:r w:rsidR="00414C43">
        <w:rPr>
          <w:rFonts w:ascii="Times New Roman" w:hAnsi="Times New Roman" w:cs="Times New Roman"/>
          <w:sz w:val="28"/>
          <w:szCs w:val="28"/>
        </w:rPr>
        <w:t>;</w:t>
      </w:r>
    </w:p>
    <w:p w:rsidR="00094808" w:rsidRDefault="00414C43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МБОУ </w:t>
      </w:r>
      <w:r w:rsidR="00D24413">
        <w:rPr>
          <w:rFonts w:ascii="Times New Roman" w:hAnsi="Times New Roman" w:cs="Times New Roman"/>
          <w:sz w:val="28"/>
          <w:szCs w:val="28"/>
        </w:rPr>
        <w:t xml:space="preserve">«СОШ </w:t>
      </w:r>
      <w:r>
        <w:rPr>
          <w:rFonts w:ascii="Times New Roman" w:hAnsi="Times New Roman" w:cs="Times New Roman"/>
          <w:sz w:val="28"/>
          <w:szCs w:val="28"/>
        </w:rPr>
        <w:t>№ 61</w:t>
      </w:r>
      <w:r w:rsidR="00D24413">
        <w:rPr>
          <w:rFonts w:ascii="Times New Roman" w:hAnsi="Times New Roman" w:cs="Times New Roman"/>
          <w:sz w:val="28"/>
          <w:szCs w:val="28"/>
        </w:rPr>
        <w:t xml:space="preserve"> г. Челябинска»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дополнительного образования</w:t>
      </w:r>
      <w:r w:rsidR="00094808">
        <w:rPr>
          <w:rFonts w:ascii="Times New Roman" w:hAnsi="Times New Roman" w:cs="Times New Roman"/>
          <w:sz w:val="28"/>
          <w:szCs w:val="28"/>
        </w:rPr>
        <w:t>;</w:t>
      </w:r>
    </w:p>
    <w:p w:rsidR="00414C43" w:rsidRPr="000B3789" w:rsidRDefault="00094808" w:rsidP="00D955E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МБОУ </w:t>
      </w:r>
      <w:r w:rsidR="00D24413">
        <w:rPr>
          <w:rFonts w:ascii="Times New Roman" w:hAnsi="Times New Roman" w:cs="Times New Roman"/>
          <w:sz w:val="28"/>
          <w:szCs w:val="28"/>
        </w:rPr>
        <w:t xml:space="preserve">«СОШ </w:t>
      </w:r>
      <w:r>
        <w:rPr>
          <w:rFonts w:ascii="Times New Roman" w:hAnsi="Times New Roman" w:cs="Times New Roman"/>
          <w:sz w:val="28"/>
          <w:szCs w:val="28"/>
        </w:rPr>
        <w:t>№ 61</w:t>
      </w:r>
      <w:r w:rsidR="00D24413">
        <w:rPr>
          <w:rFonts w:ascii="Times New Roman" w:hAnsi="Times New Roman" w:cs="Times New Roman"/>
          <w:sz w:val="28"/>
          <w:szCs w:val="28"/>
        </w:rPr>
        <w:t xml:space="preserve"> г. Челябинска»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94808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C43" w:rsidRPr="00381FCA" w:rsidRDefault="00381FCA" w:rsidP="00381FC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CA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(общеразвивающая)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43" w:rsidRPr="00381FCA">
        <w:rPr>
          <w:rFonts w:ascii="Times New Roman" w:eastAsia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14C43" w:rsidRPr="00381FCA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основной 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14C43" w:rsidRPr="00381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2116" w:rsidRPr="00381FCA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414C43" w:rsidRPr="00381FCA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 МБОУ № 61, </w:t>
      </w:r>
      <w:r w:rsidR="005C2116" w:rsidRPr="00381F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4C43" w:rsidRPr="0038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116" w:rsidRPr="00381FCA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осуществлении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C2116" w:rsidRPr="0038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МОиН</w:t>
      </w:r>
      <w:proofErr w:type="spellEnd"/>
      <w:r w:rsidRPr="000B37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РФ 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29.08.2013 г. №1008 (</w:t>
      </w:r>
      <w:r w:rsidR="00E70868" w:rsidRPr="00381F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E70868" w:rsidRPr="00381FC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E70868" w:rsidRPr="00381FCA">
        <w:rPr>
          <w:rFonts w:ascii="Times New Roman" w:eastAsia="Times New Roman" w:hAnsi="Times New Roman" w:cs="Times New Roman"/>
          <w:sz w:val="28"/>
          <w:szCs w:val="28"/>
        </w:rPr>
        <w:t xml:space="preserve">. п.18-22 </w:t>
      </w:r>
      <w:r w:rsidR="00414C43" w:rsidRPr="00381FCA">
        <w:rPr>
          <w:rFonts w:ascii="Times New Roman" w:eastAsia="Times New Roman" w:hAnsi="Times New Roman" w:cs="Times New Roman"/>
          <w:sz w:val="28"/>
          <w:szCs w:val="28"/>
        </w:rPr>
        <w:t xml:space="preserve">для детей с </w:t>
      </w:r>
      <w:r w:rsidR="00E70868" w:rsidRPr="00381FCA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здоровья)</w:t>
      </w:r>
      <w:r w:rsidR="00414C43" w:rsidRPr="00381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868" w:rsidRDefault="00E70868" w:rsidP="00FD74D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программы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модифицированная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1FCA" w:rsidRPr="00FD74D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="00E17E1E">
        <w:rPr>
          <w:rFonts w:ascii="Times New Roman" w:eastAsia="Times New Roman" w:hAnsi="Times New Roman" w:cs="Times New Roman"/>
          <w:sz w:val="28"/>
          <w:szCs w:val="28"/>
        </w:rPr>
        <w:t xml:space="preserve"> «Школа добра»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57F">
        <w:rPr>
          <w:rFonts w:ascii="Times New Roman" w:eastAsia="Times New Roman" w:hAnsi="Times New Roman" w:cs="Times New Roman"/>
          <w:sz w:val="28"/>
          <w:szCs w:val="28"/>
        </w:rPr>
        <w:t>Хухлаевой</w:t>
      </w:r>
      <w:proofErr w:type="spellEnd"/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 О.В. «Тропинка к своему 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>для формирования учебной установки, роста самосознания, развития коммуникативных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2E7" w:rsidRPr="00DE657F" w:rsidRDefault="001F32E7" w:rsidP="00FD74D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 – социально-педагогическая.</w:t>
      </w:r>
    </w:p>
    <w:p w:rsidR="001C5A46" w:rsidRPr="00DE657F" w:rsidRDefault="004167AD" w:rsidP="00DE65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Актуальность и практическая значимость программы</w:t>
      </w:r>
    </w:p>
    <w:p w:rsidR="00004EB0" w:rsidRPr="00004EB0" w:rsidRDefault="00004EB0" w:rsidP="00004EB0">
      <w:pPr>
        <w:pStyle w:val="c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4EB0">
        <w:rPr>
          <w:sz w:val="28"/>
          <w:szCs w:val="28"/>
        </w:rPr>
        <w:t xml:space="preserve">Мы живем в эпоху кризисов и социальных перемен. Тем не менее, в одних и тех же обстоятельствах люди ведут и чувствуют себя по-разному. На некоторых людей жизненные сложности действуют угнетающе, приводят к ухудшению физического состояния. У других те же проблемы способствуют пробуждению скрытых ранее ресурсов, духовному совершенствованию и успешной </w:t>
      </w:r>
      <w:proofErr w:type="spellStart"/>
      <w:r w:rsidRPr="00004EB0">
        <w:rPr>
          <w:sz w:val="28"/>
          <w:szCs w:val="28"/>
        </w:rPr>
        <w:t>самоактуализации</w:t>
      </w:r>
      <w:proofErr w:type="spellEnd"/>
      <w:r w:rsidRPr="00004EB0">
        <w:rPr>
          <w:sz w:val="28"/>
          <w:szCs w:val="28"/>
        </w:rPr>
        <w:t xml:space="preserve"> – как бы вопреки экстремальным ситуациям. Что же позволяет человеку проявлять жизнестойкость? Что дает ему силы для сохранения здоровья, душевного комфорта, активной созидательной </w:t>
      </w:r>
      <w:r w:rsidR="004F16F0" w:rsidRPr="00004EB0">
        <w:rPr>
          <w:sz w:val="28"/>
          <w:szCs w:val="28"/>
        </w:rPr>
        <w:t>позиции</w:t>
      </w:r>
      <w:r w:rsidRPr="00004EB0">
        <w:rPr>
          <w:sz w:val="28"/>
          <w:szCs w:val="28"/>
        </w:rPr>
        <w:t xml:space="preserve"> в сложных условиях? Можно ли помогать человеку уже с </w:t>
      </w:r>
      <w:r w:rsidR="004F16F0">
        <w:rPr>
          <w:sz w:val="28"/>
          <w:szCs w:val="28"/>
        </w:rPr>
        <w:t>детства</w:t>
      </w:r>
      <w:r w:rsidRPr="00004EB0">
        <w:rPr>
          <w:sz w:val="28"/>
          <w:szCs w:val="28"/>
        </w:rPr>
        <w:t xml:space="preserve"> находить опору в себе самом, наращивать ресурсы психологического противостояния негативным факторам реальности и взаимодействия с благоприятными сторонами той же реальности? Ребенок беспомощен, но мудрость взрослых </w:t>
      </w:r>
      <w:r w:rsidRPr="00004EB0">
        <w:rPr>
          <w:sz w:val="28"/>
          <w:szCs w:val="28"/>
        </w:rPr>
        <w:lastRenderedPageBreak/>
        <w:t>дает ему защиту, так как именно окружающие ребенка взрослые способны создать приемлемые условия для полноценного развития.</w:t>
      </w:r>
    </w:p>
    <w:p w:rsidR="00004EB0" w:rsidRPr="00004EB0" w:rsidRDefault="00004EB0" w:rsidP="00004EB0">
      <w:pPr>
        <w:pStyle w:val="c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4EB0">
        <w:rPr>
          <w:sz w:val="28"/>
          <w:szCs w:val="28"/>
        </w:rPr>
        <w:t>Одной из самых серьезных социальных проблем, с которой сталкивается учитель, является недостаточное развитие произвольности эмоциональной сферы детей. Это обусловлено чрезмерной "интеллектуализацией" воспитания, "</w:t>
      </w:r>
      <w:proofErr w:type="spellStart"/>
      <w:r w:rsidRPr="00004EB0">
        <w:rPr>
          <w:sz w:val="28"/>
          <w:szCs w:val="28"/>
        </w:rPr>
        <w:t>технологизацией</w:t>
      </w:r>
      <w:proofErr w:type="spellEnd"/>
      <w:r w:rsidRPr="00004EB0">
        <w:rPr>
          <w:sz w:val="28"/>
          <w:szCs w:val="28"/>
        </w:rPr>
        <w:t>" нашей жизни.</w:t>
      </w:r>
    </w:p>
    <w:p w:rsidR="00004EB0" w:rsidRPr="00004EB0" w:rsidRDefault="00004EB0" w:rsidP="00004EB0">
      <w:pPr>
        <w:pStyle w:val="c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4EB0">
        <w:rPr>
          <w:sz w:val="28"/>
          <w:szCs w:val="28"/>
        </w:rPr>
        <w:t>Проблема эмоций в современной общей психологии разработана существенно меньше, чем другие области психологического знания. Ввиду сложности самой проблемой, в принципиальном отличии психологии эмоций от других психологических проблем и прежде всего в принципиальном отличии эмоциональных явлений от познавательных (когнитивных).</w:t>
      </w:r>
    </w:p>
    <w:p w:rsidR="00004EB0" w:rsidRPr="00004EB0" w:rsidRDefault="00004EB0" w:rsidP="00004EB0">
      <w:pPr>
        <w:pStyle w:val="c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4EB0">
        <w:rPr>
          <w:sz w:val="28"/>
          <w:szCs w:val="28"/>
        </w:rPr>
        <w:t>Эмоции - более древняя (“первичная”) форма отражения, чем в значительной степени более осознанные, опосредованные речью познавательные процессы, и их главное назначение - сигнализировать о пользе или вреде для организма, от того или иного явления. Эта особенность эмоциональных явлений - их тесная связь со сферой бессознательного - также составляет важнейшую специфику эмоций, существенно отличающую ее от познавательных процессов, которые в большей степени осуществляются под контролем сознания.</w:t>
      </w:r>
    </w:p>
    <w:p w:rsidR="00CC3105" w:rsidRPr="00DE657F" w:rsidRDefault="00004EB0" w:rsidP="00004EB0">
      <w:pPr>
        <w:pStyle w:val="c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4EB0">
        <w:rPr>
          <w:sz w:val="28"/>
          <w:szCs w:val="28"/>
        </w:rPr>
        <w:t>Многочисленными физиологическими изменениями в организме сопровождается всякое эмоциональное состояние. Эмоциональные переживания всегда сопровождаются более или менее глубокими изменениями деятельности нервной системы, сердца, дыхания, желез внутренней секреции, мышечной системы и т.д. Под влиянием эмоций меняется голос, выражение глаз, окраска кожи. Эмоции способны охватывать своим влиянием весь организм человека, дезорганизовать или, напротив, улучшать его деятельность.</w:t>
      </w:r>
    </w:p>
    <w:p w:rsidR="00FD74DD" w:rsidRDefault="00A04261" w:rsidP="00FD74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57F">
        <w:rPr>
          <w:rFonts w:ascii="Times New Roman" w:hAnsi="Times New Roman" w:cs="Times New Roman"/>
          <w:sz w:val="28"/>
          <w:szCs w:val="28"/>
        </w:rPr>
        <w:t>В настоящее время все больше возрастает потребность в организации коррекционно-развивающей работы с учащимися с ограниченными возможностями здоровья</w:t>
      </w:r>
      <w:r w:rsidR="001E4FCC">
        <w:rPr>
          <w:rFonts w:ascii="Times New Roman" w:hAnsi="Times New Roman" w:cs="Times New Roman"/>
          <w:sz w:val="28"/>
          <w:szCs w:val="28"/>
        </w:rPr>
        <w:t>,</w:t>
      </w:r>
      <w:r w:rsidR="006C3202">
        <w:rPr>
          <w:rFonts w:ascii="Times New Roman" w:hAnsi="Times New Roman" w:cs="Times New Roman"/>
          <w:sz w:val="28"/>
          <w:szCs w:val="28"/>
        </w:rPr>
        <w:t xml:space="preserve"> испытывающими трудности в социальной адаптации к изменяющимся условиям</w:t>
      </w:r>
      <w:r w:rsidRPr="00DE657F">
        <w:rPr>
          <w:rFonts w:ascii="Times New Roman" w:hAnsi="Times New Roman" w:cs="Times New Roman"/>
          <w:sz w:val="28"/>
          <w:szCs w:val="28"/>
        </w:rPr>
        <w:t xml:space="preserve">. </w:t>
      </w:r>
      <w:r w:rsidR="00FD74DD">
        <w:rPr>
          <w:rFonts w:ascii="Times New Roman" w:hAnsi="Times New Roman" w:cs="Times New Roman"/>
          <w:sz w:val="28"/>
          <w:szCs w:val="28"/>
        </w:rPr>
        <w:t>Е</w:t>
      </w:r>
      <w:r w:rsidR="00FD74DD" w:rsidRPr="00DE657F">
        <w:rPr>
          <w:rFonts w:ascii="Times New Roman" w:hAnsi="Times New Roman" w:cs="Times New Roman"/>
          <w:sz w:val="28"/>
          <w:szCs w:val="28"/>
        </w:rPr>
        <w:t xml:space="preserve">жегодные мониторинговые исследования </w:t>
      </w:r>
      <w:r w:rsidR="00FD74DD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FD74DD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="00FD74DD" w:rsidRPr="00DE657F">
        <w:rPr>
          <w:rFonts w:ascii="Times New Roman" w:hAnsi="Times New Roman" w:cs="Times New Roman"/>
          <w:sz w:val="28"/>
          <w:szCs w:val="28"/>
        </w:rPr>
        <w:t xml:space="preserve"> </w:t>
      </w:r>
      <w:r w:rsidR="00FD74DD">
        <w:rPr>
          <w:rFonts w:ascii="Times New Roman" w:hAnsi="Times New Roman" w:cs="Times New Roman"/>
          <w:sz w:val="28"/>
          <w:szCs w:val="28"/>
        </w:rPr>
        <w:t>организации</w:t>
      </w:r>
      <w:r w:rsidR="00FD74DD" w:rsidRPr="00DE657F">
        <w:rPr>
          <w:rFonts w:ascii="Times New Roman" w:hAnsi="Times New Roman" w:cs="Times New Roman"/>
          <w:sz w:val="28"/>
          <w:szCs w:val="28"/>
        </w:rPr>
        <w:t xml:space="preserve"> подтверждают рост количества детей </w:t>
      </w:r>
      <w:r w:rsidR="00FD74DD">
        <w:rPr>
          <w:rFonts w:ascii="Times New Roman" w:hAnsi="Times New Roman" w:cs="Times New Roman"/>
          <w:sz w:val="28"/>
          <w:szCs w:val="28"/>
        </w:rPr>
        <w:t>с ОВЗ</w:t>
      </w:r>
      <w:r w:rsidR="00FD74DD" w:rsidRPr="00DE657F">
        <w:rPr>
          <w:rFonts w:ascii="Times New Roman" w:hAnsi="Times New Roman" w:cs="Times New Roman"/>
          <w:sz w:val="28"/>
          <w:szCs w:val="28"/>
        </w:rPr>
        <w:t xml:space="preserve"> со сложностями в обучении и воспитании. </w:t>
      </w:r>
    </w:p>
    <w:p w:rsidR="00FD74DD" w:rsidRDefault="00FD74DD" w:rsidP="00FD74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657F">
        <w:rPr>
          <w:rFonts w:ascii="Times New Roman" w:hAnsi="Times New Roman" w:cs="Times New Roman"/>
          <w:sz w:val="28"/>
          <w:szCs w:val="28"/>
        </w:rPr>
        <w:t xml:space="preserve">а этапе </w:t>
      </w:r>
      <w:r>
        <w:rPr>
          <w:rFonts w:ascii="Times New Roman" w:hAnsi="Times New Roman" w:cs="Times New Roman"/>
          <w:sz w:val="28"/>
          <w:szCs w:val="28"/>
        </w:rPr>
        <w:t>начала школьного обучения</w:t>
      </w:r>
      <w:r w:rsidRPr="00DE657F">
        <w:rPr>
          <w:rFonts w:ascii="Times New Roman" w:hAnsi="Times New Roman" w:cs="Times New Roman"/>
          <w:sz w:val="28"/>
          <w:szCs w:val="28"/>
        </w:rPr>
        <w:t xml:space="preserve"> важным направлением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испытывающими трудности в адаптации к школе,</w:t>
      </w:r>
      <w:r w:rsidRPr="00DE657F">
        <w:rPr>
          <w:rFonts w:ascii="Times New Roman" w:hAnsi="Times New Roman" w:cs="Times New Roman"/>
          <w:sz w:val="28"/>
          <w:szCs w:val="28"/>
        </w:rPr>
        <w:t xml:space="preserve"> является коррекционная работа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сферы и </w:t>
      </w:r>
      <w:r w:rsidRPr="00DE657F">
        <w:rPr>
          <w:rFonts w:ascii="Times New Roman" w:hAnsi="Times New Roman" w:cs="Times New Roman"/>
          <w:sz w:val="28"/>
          <w:szCs w:val="28"/>
        </w:rPr>
        <w:t>обеспечение условий для успешной адаптации к новым условиям обучения.</w:t>
      </w:r>
    </w:p>
    <w:p w:rsidR="00FD74DD" w:rsidRDefault="00004EB0" w:rsidP="00DE65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EB0">
        <w:rPr>
          <w:rFonts w:ascii="Times New Roman" w:hAnsi="Times New Roman" w:cs="Times New Roman"/>
          <w:sz w:val="28"/>
          <w:szCs w:val="28"/>
        </w:rPr>
        <w:t>Систематическая работа психолога по развитию эмоциональной сферы ребенка, поможет ему овладеть знаниями об эмоциях, умениями распознавать, оценивать и регулировать свое эмоциональное состояние и другого, строить взаимоотношения со сверстниками и взрослыми.</w:t>
      </w:r>
      <w:r w:rsidR="00FD74DD" w:rsidRPr="00FD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B0" w:rsidRDefault="00FD74DD" w:rsidP="00DE65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57F">
        <w:rPr>
          <w:rFonts w:ascii="Times New Roman" w:hAnsi="Times New Roman" w:cs="Times New Roman"/>
          <w:sz w:val="28"/>
          <w:szCs w:val="28"/>
        </w:rPr>
        <w:t xml:space="preserve">В этой связи актуальность создания программы </w:t>
      </w:r>
      <w:r>
        <w:rPr>
          <w:rFonts w:ascii="Times New Roman" w:hAnsi="Times New Roman" w:cs="Times New Roman"/>
          <w:sz w:val="28"/>
          <w:szCs w:val="28"/>
        </w:rPr>
        <w:t>становится очевидной</w:t>
      </w:r>
      <w:r w:rsidRPr="00DE657F">
        <w:rPr>
          <w:rFonts w:ascii="Times New Roman" w:hAnsi="Times New Roman" w:cs="Times New Roman"/>
          <w:sz w:val="28"/>
          <w:szCs w:val="28"/>
        </w:rPr>
        <w:t>.</w:t>
      </w:r>
    </w:p>
    <w:p w:rsidR="000B3789" w:rsidRPr="00DE657F" w:rsidRDefault="000B3789" w:rsidP="000B378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657F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программы</w:t>
      </w:r>
    </w:p>
    <w:p w:rsidR="004167AD" w:rsidRPr="00DE657F" w:rsidRDefault="004167AD" w:rsidP="004167A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занятий является </w:t>
      </w:r>
      <w:r w:rsidR="001F32E7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 и адаптация </w:t>
      </w:r>
      <w:r w:rsidR="001F32E7" w:rsidRPr="00004EB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F32E7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1F32E7" w:rsidRPr="00004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2E7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B23037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0948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23037">
        <w:rPr>
          <w:rFonts w:ascii="Times New Roman" w:eastAsia="Times New Roman" w:hAnsi="Times New Roman" w:cs="Times New Roman"/>
          <w:sz w:val="28"/>
          <w:szCs w:val="28"/>
        </w:rPr>
        <w:t xml:space="preserve"> среды, </w:t>
      </w:r>
      <w:r w:rsidR="00B23037" w:rsidRPr="00004EB0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способствующей развитию эмоциональной сферы </w:t>
      </w:r>
      <w:r w:rsidRPr="00004EB0">
        <w:rPr>
          <w:rFonts w:ascii="Times New Roman" w:eastAsia="Times New Roman" w:hAnsi="Times New Roman" w:cs="Times New Roman"/>
          <w:sz w:val="28"/>
          <w:szCs w:val="28"/>
        </w:rPr>
        <w:t>через си</w:t>
      </w:r>
      <w:r w:rsidR="0064778D">
        <w:rPr>
          <w:rFonts w:ascii="Times New Roman" w:eastAsia="Times New Roman" w:hAnsi="Times New Roman" w:cs="Times New Roman"/>
          <w:sz w:val="28"/>
          <w:szCs w:val="28"/>
        </w:rPr>
        <w:t xml:space="preserve">стему </w:t>
      </w:r>
      <w:proofErr w:type="spellStart"/>
      <w:r w:rsidR="00B23037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="00B23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78D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04E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7AD" w:rsidRPr="0064778D" w:rsidRDefault="004167AD" w:rsidP="0064778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78D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Задачами программы являются:</w:t>
      </w:r>
    </w:p>
    <w:p w:rsidR="004167AD" w:rsidRPr="00004EB0" w:rsidRDefault="0064778D" w:rsidP="00D955E6">
      <w:pPr>
        <w:pStyle w:val="c2"/>
        <w:numPr>
          <w:ilvl w:val="0"/>
          <w:numId w:val="3"/>
        </w:numPr>
        <w:spacing w:before="0" w:beforeAutospacing="0" w:line="360" w:lineRule="auto"/>
        <w:jc w:val="both"/>
        <w:rPr>
          <w:rStyle w:val="c0"/>
          <w:rFonts w:eastAsiaTheme="majorEastAsia"/>
          <w:sz w:val="28"/>
          <w:szCs w:val="28"/>
        </w:rPr>
      </w:pPr>
      <w:r w:rsidRPr="00004EB0">
        <w:rPr>
          <w:rStyle w:val="c0"/>
          <w:rFonts w:eastAsiaTheme="majorEastAsia"/>
          <w:sz w:val="28"/>
          <w:szCs w:val="28"/>
        </w:rPr>
        <w:t xml:space="preserve">формирование </w:t>
      </w:r>
      <w:r w:rsidR="004167AD" w:rsidRPr="00004EB0">
        <w:rPr>
          <w:rStyle w:val="c0"/>
          <w:rFonts w:eastAsiaTheme="majorEastAsia"/>
          <w:sz w:val="28"/>
          <w:szCs w:val="28"/>
        </w:rPr>
        <w:t>чувства принадлежности к группе, защищенности, снижение психоэмоционального напряжения</w:t>
      </w:r>
      <w:r>
        <w:rPr>
          <w:rStyle w:val="c0"/>
          <w:rFonts w:eastAsiaTheme="majorEastAsia"/>
          <w:sz w:val="28"/>
          <w:szCs w:val="28"/>
        </w:rPr>
        <w:t>;</w:t>
      </w:r>
    </w:p>
    <w:p w:rsidR="004167AD" w:rsidRPr="00004EB0" w:rsidRDefault="0064778D" w:rsidP="00D955E6">
      <w:pPr>
        <w:pStyle w:val="c2"/>
        <w:numPr>
          <w:ilvl w:val="0"/>
          <w:numId w:val="3"/>
        </w:numPr>
        <w:spacing w:line="360" w:lineRule="auto"/>
        <w:jc w:val="both"/>
        <w:rPr>
          <w:rStyle w:val="c0"/>
          <w:rFonts w:eastAsiaTheme="majorEastAsia"/>
          <w:sz w:val="28"/>
          <w:szCs w:val="28"/>
        </w:rPr>
      </w:pPr>
      <w:r w:rsidRPr="00004EB0">
        <w:rPr>
          <w:rStyle w:val="c0"/>
          <w:rFonts w:eastAsiaTheme="majorEastAsia"/>
          <w:sz w:val="28"/>
          <w:szCs w:val="28"/>
        </w:rPr>
        <w:t xml:space="preserve">развитие </w:t>
      </w:r>
      <w:r w:rsidR="004167AD" w:rsidRPr="00004EB0">
        <w:rPr>
          <w:rStyle w:val="c0"/>
          <w:rFonts w:eastAsiaTheme="majorEastAsia"/>
          <w:sz w:val="28"/>
          <w:szCs w:val="28"/>
        </w:rPr>
        <w:t>системы самосознания и самооценки, формирование адекватного отношения к себе и другим</w:t>
      </w:r>
      <w:r>
        <w:rPr>
          <w:rStyle w:val="c0"/>
          <w:rFonts w:eastAsiaTheme="majorEastAsia"/>
          <w:sz w:val="28"/>
          <w:szCs w:val="28"/>
        </w:rPr>
        <w:t>;</w:t>
      </w:r>
    </w:p>
    <w:p w:rsidR="004167AD" w:rsidRPr="00004EB0" w:rsidRDefault="0064778D" w:rsidP="00D955E6">
      <w:pPr>
        <w:pStyle w:val="c2"/>
        <w:numPr>
          <w:ilvl w:val="0"/>
          <w:numId w:val="3"/>
        </w:numPr>
        <w:spacing w:line="360" w:lineRule="auto"/>
        <w:jc w:val="both"/>
        <w:rPr>
          <w:rStyle w:val="c0"/>
          <w:rFonts w:eastAsiaTheme="majorEastAsia"/>
          <w:sz w:val="28"/>
          <w:szCs w:val="28"/>
        </w:rPr>
      </w:pPr>
      <w:r w:rsidRPr="00004EB0">
        <w:rPr>
          <w:rStyle w:val="c0"/>
          <w:rFonts w:eastAsiaTheme="majorEastAsia"/>
          <w:sz w:val="28"/>
          <w:szCs w:val="28"/>
        </w:rPr>
        <w:t xml:space="preserve">формирование </w:t>
      </w:r>
      <w:r w:rsidR="004167AD" w:rsidRPr="00004EB0">
        <w:rPr>
          <w:rStyle w:val="c0"/>
          <w:rFonts w:eastAsiaTheme="majorEastAsia"/>
          <w:sz w:val="28"/>
          <w:szCs w:val="28"/>
        </w:rPr>
        <w:t>позитивного отношения к своему «Я», повышение уверенности в себе</w:t>
      </w:r>
      <w:r>
        <w:rPr>
          <w:rStyle w:val="c0"/>
          <w:rFonts w:eastAsiaTheme="majorEastAsia"/>
          <w:sz w:val="28"/>
          <w:szCs w:val="28"/>
        </w:rPr>
        <w:t>;</w:t>
      </w:r>
    </w:p>
    <w:p w:rsidR="004167AD" w:rsidRPr="00004EB0" w:rsidRDefault="004167AD" w:rsidP="00D955E6">
      <w:pPr>
        <w:pStyle w:val="c2"/>
        <w:numPr>
          <w:ilvl w:val="0"/>
          <w:numId w:val="3"/>
        </w:numPr>
        <w:spacing w:line="360" w:lineRule="auto"/>
        <w:jc w:val="both"/>
        <w:rPr>
          <w:rStyle w:val="c0"/>
          <w:rFonts w:eastAsiaTheme="majorEastAsia"/>
          <w:sz w:val="28"/>
          <w:szCs w:val="28"/>
        </w:rPr>
      </w:pPr>
      <w:r w:rsidRPr="00004EB0">
        <w:rPr>
          <w:rStyle w:val="c0"/>
          <w:rFonts w:eastAsiaTheme="majorEastAsia"/>
          <w:sz w:val="28"/>
          <w:szCs w:val="28"/>
        </w:rPr>
        <w:t xml:space="preserve"> </w:t>
      </w:r>
      <w:r w:rsidR="0064778D" w:rsidRPr="00004EB0">
        <w:rPr>
          <w:rStyle w:val="c0"/>
          <w:rFonts w:eastAsiaTheme="majorEastAsia"/>
          <w:sz w:val="28"/>
          <w:szCs w:val="28"/>
        </w:rPr>
        <w:t xml:space="preserve">развитие </w:t>
      </w:r>
      <w:r w:rsidRPr="00004EB0">
        <w:rPr>
          <w:rStyle w:val="c0"/>
          <w:rFonts w:eastAsiaTheme="majorEastAsia"/>
          <w:sz w:val="28"/>
          <w:szCs w:val="28"/>
        </w:rPr>
        <w:t>навыков социального поведения, самостоятельности</w:t>
      </w:r>
      <w:r w:rsidR="0064778D">
        <w:rPr>
          <w:rStyle w:val="c0"/>
          <w:rFonts w:eastAsiaTheme="majorEastAsia"/>
          <w:sz w:val="28"/>
          <w:szCs w:val="28"/>
        </w:rPr>
        <w:t>;</w:t>
      </w:r>
    </w:p>
    <w:p w:rsidR="004167AD" w:rsidRPr="00004EB0" w:rsidRDefault="0064778D" w:rsidP="00D955E6">
      <w:pPr>
        <w:pStyle w:val="c2"/>
        <w:numPr>
          <w:ilvl w:val="0"/>
          <w:numId w:val="3"/>
        </w:numPr>
        <w:spacing w:line="360" w:lineRule="auto"/>
        <w:jc w:val="both"/>
        <w:rPr>
          <w:rStyle w:val="c0"/>
          <w:rFonts w:eastAsiaTheme="majorEastAsia"/>
          <w:sz w:val="28"/>
          <w:szCs w:val="28"/>
        </w:rPr>
      </w:pPr>
      <w:r w:rsidRPr="00004EB0">
        <w:rPr>
          <w:rStyle w:val="c0"/>
          <w:rFonts w:eastAsiaTheme="majorEastAsia"/>
          <w:sz w:val="28"/>
          <w:szCs w:val="28"/>
        </w:rPr>
        <w:t xml:space="preserve">развитие </w:t>
      </w:r>
      <w:r w:rsidR="004167AD" w:rsidRPr="00004EB0">
        <w:rPr>
          <w:rStyle w:val="c0"/>
          <w:rFonts w:eastAsiaTheme="majorEastAsia"/>
          <w:sz w:val="28"/>
          <w:szCs w:val="28"/>
        </w:rPr>
        <w:t xml:space="preserve">способности к </w:t>
      </w:r>
      <w:proofErr w:type="spellStart"/>
      <w:r w:rsidR="004167AD" w:rsidRPr="00004EB0">
        <w:rPr>
          <w:rStyle w:val="c0"/>
          <w:rFonts w:eastAsiaTheme="majorEastAsia"/>
          <w:sz w:val="28"/>
          <w:szCs w:val="28"/>
        </w:rPr>
        <w:t>эмпатии</w:t>
      </w:r>
      <w:proofErr w:type="spellEnd"/>
      <w:r w:rsidR="004167AD" w:rsidRPr="00004EB0">
        <w:rPr>
          <w:rStyle w:val="c0"/>
          <w:rFonts w:eastAsiaTheme="majorEastAsia"/>
          <w:sz w:val="28"/>
          <w:szCs w:val="28"/>
        </w:rPr>
        <w:t>, сопереживанию</w:t>
      </w:r>
      <w:r>
        <w:rPr>
          <w:rStyle w:val="c0"/>
          <w:rFonts w:eastAsiaTheme="majorEastAsia"/>
          <w:sz w:val="28"/>
          <w:szCs w:val="28"/>
        </w:rPr>
        <w:t>;</w:t>
      </w:r>
    </w:p>
    <w:p w:rsidR="004167AD" w:rsidRPr="00004EB0" w:rsidRDefault="0064778D" w:rsidP="00D955E6">
      <w:pPr>
        <w:pStyle w:val="c2"/>
        <w:numPr>
          <w:ilvl w:val="0"/>
          <w:numId w:val="3"/>
        </w:numPr>
        <w:spacing w:line="360" w:lineRule="auto"/>
        <w:jc w:val="both"/>
        <w:rPr>
          <w:rStyle w:val="c0"/>
          <w:rFonts w:eastAsiaTheme="majorEastAsia"/>
          <w:sz w:val="28"/>
          <w:szCs w:val="28"/>
        </w:rPr>
      </w:pPr>
      <w:r w:rsidRPr="00004EB0">
        <w:rPr>
          <w:rStyle w:val="c0"/>
          <w:rFonts w:eastAsiaTheme="majorEastAsia"/>
          <w:sz w:val="28"/>
          <w:szCs w:val="28"/>
        </w:rPr>
        <w:t xml:space="preserve">развитие </w:t>
      </w:r>
      <w:r w:rsidR="004167AD" w:rsidRPr="00004EB0">
        <w:rPr>
          <w:rStyle w:val="c0"/>
          <w:rFonts w:eastAsiaTheme="majorEastAsia"/>
          <w:sz w:val="28"/>
          <w:szCs w:val="28"/>
        </w:rPr>
        <w:t>и обогащение новых форм общения со сверстниками, формирование позитивного отношения к сверстникам</w:t>
      </w:r>
      <w:r>
        <w:rPr>
          <w:rStyle w:val="c0"/>
          <w:rFonts w:eastAsiaTheme="majorEastAsia"/>
          <w:sz w:val="28"/>
          <w:szCs w:val="28"/>
        </w:rPr>
        <w:t>;</w:t>
      </w:r>
    </w:p>
    <w:p w:rsidR="004167AD" w:rsidRPr="00004EB0" w:rsidRDefault="0064778D" w:rsidP="00D955E6">
      <w:pPr>
        <w:pStyle w:val="c2"/>
        <w:numPr>
          <w:ilvl w:val="0"/>
          <w:numId w:val="3"/>
        </w:numPr>
        <w:spacing w:after="0" w:afterAutospacing="0" w:line="360" w:lineRule="auto"/>
        <w:jc w:val="both"/>
        <w:rPr>
          <w:rFonts w:eastAsiaTheme="majorEastAsia"/>
          <w:sz w:val="28"/>
          <w:szCs w:val="28"/>
        </w:rPr>
      </w:pPr>
      <w:r w:rsidRPr="00004EB0">
        <w:rPr>
          <w:rStyle w:val="c0"/>
          <w:rFonts w:eastAsiaTheme="majorEastAsia"/>
          <w:sz w:val="28"/>
          <w:szCs w:val="28"/>
        </w:rPr>
        <w:t xml:space="preserve">формирование </w:t>
      </w:r>
      <w:r w:rsidR="004167AD" w:rsidRPr="00004EB0">
        <w:rPr>
          <w:rStyle w:val="c0"/>
          <w:rFonts w:eastAsiaTheme="majorEastAsia"/>
          <w:sz w:val="28"/>
          <w:szCs w:val="28"/>
        </w:rPr>
        <w:t xml:space="preserve">способности </w:t>
      </w:r>
      <w:proofErr w:type="gramStart"/>
      <w:r w:rsidR="004167AD" w:rsidRPr="00004EB0">
        <w:rPr>
          <w:rStyle w:val="c0"/>
          <w:rFonts w:eastAsiaTheme="majorEastAsia"/>
          <w:sz w:val="28"/>
          <w:szCs w:val="28"/>
        </w:rPr>
        <w:t>к</w:t>
      </w:r>
      <w:proofErr w:type="gramEnd"/>
      <w:r w:rsidR="004167AD" w:rsidRPr="00004EB0">
        <w:rPr>
          <w:rStyle w:val="c0"/>
          <w:rFonts w:eastAsiaTheme="majorEastAsia"/>
          <w:sz w:val="28"/>
          <w:szCs w:val="28"/>
        </w:rPr>
        <w:t xml:space="preserve"> эмоциональной </w:t>
      </w:r>
      <w:proofErr w:type="spellStart"/>
      <w:r w:rsidR="004167AD" w:rsidRPr="00004EB0">
        <w:rPr>
          <w:rStyle w:val="c0"/>
          <w:rFonts w:eastAsiaTheme="majorEastAsia"/>
          <w:sz w:val="28"/>
          <w:szCs w:val="28"/>
        </w:rPr>
        <w:t>саморегуляции</w:t>
      </w:r>
      <w:proofErr w:type="spellEnd"/>
      <w:r>
        <w:rPr>
          <w:rStyle w:val="c0"/>
          <w:rFonts w:eastAsiaTheme="majorEastAsia"/>
          <w:sz w:val="28"/>
          <w:szCs w:val="28"/>
        </w:rPr>
        <w:t>.</w:t>
      </w:r>
    </w:p>
    <w:p w:rsidR="004167AD" w:rsidRDefault="004167AD" w:rsidP="00DE65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7AD" w:rsidRPr="004167AD" w:rsidRDefault="004167AD" w:rsidP="00DE65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7AD">
        <w:rPr>
          <w:rFonts w:ascii="Times New Roman" w:hAnsi="Times New Roman" w:cs="Times New Roman"/>
          <w:sz w:val="28"/>
          <w:szCs w:val="28"/>
          <w:u w:val="single"/>
        </w:rPr>
        <w:t>Особенности возрастной группы</w:t>
      </w:r>
    </w:p>
    <w:p w:rsidR="006C3202" w:rsidRPr="00DE657F" w:rsidRDefault="006C3202" w:rsidP="006C320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7F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Диагностическая работа в рамках психолого-педагогического сопровождения учащихся с ограниченными возможностями здоровья показывает наличие у школьников нарушений в развитии незрелости эмоционально-волевой сферы. Таким образом, реализация данной программы</w:t>
      </w:r>
      <w:r w:rsidR="0045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может служить средством формирования </w:t>
      </w:r>
      <w:proofErr w:type="spellStart"/>
      <w:r w:rsidRPr="00DE657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 навыков и обеспечить успешную адаптацию  школьников «группы риска».</w:t>
      </w:r>
    </w:p>
    <w:p w:rsidR="00B23037" w:rsidRDefault="00B23037" w:rsidP="00B2303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целесообразно реализовывать данную программу дополнительного образования для всех обучающихся 1-ых специальных коррекционных классов и </w:t>
      </w:r>
      <w:r w:rsidRPr="00DE657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7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классов, испытывающих трудности в адаптации к системе школьного обучения.</w:t>
      </w:r>
    </w:p>
    <w:p w:rsidR="006C3202" w:rsidRDefault="00DE3273" w:rsidP="00416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учащихся в группу осуществляется на основе результатов психолого-педагогической диагностики, проводимой педагогом-психологом и наблюдения классных руководителей за течением адаптационного периода учащихся 1-ых классов. Количество – 6-12 человек.</w:t>
      </w:r>
    </w:p>
    <w:p w:rsidR="006C3202" w:rsidRDefault="00062554" w:rsidP="00416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212A49" w:rsidRDefault="00212A49" w:rsidP="00212A4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на краткосрочный период (1 год) для учащихся </w:t>
      </w:r>
      <w:r w:rsidR="000625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3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2554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1 раз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  <w:r w:rsidR="00062554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занятия 35 мин</w:t>
      </w:r>
      <w:r w:rsidR="00197DEB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0625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A49" w:rsidRDefault="00212A49" w:rsidP="00212A4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«Школа добра»</w:t>
      </w:r>
      <w:r w:rsidRPr="00212A49">
        <w:rPr>
          <w:rFonts w:ascii="Times New Roman" w:eastAsia="Times New Roman" w:hAnsi="Times New Roman" w:cs="Times New Roman"/>
          <w:sz w:val="28"/>
          <w:szCs w:val="28"/>
        </w:rPr>
        <w:t xml:space="preserve"> построена на основе </w:t>
      </w:r>
      <w:proofErr w:type="spellStart"/>
      <w:r w:rsidRPr="00212A4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12A49">
        <w:rPr>
          <w:rFonts w:ascii="Times New Roman" w:eastAsia="Times New Roman" w:hAnsi="Times New Roman" w:cs="Times New Roman"/>
          <w:sz w:val="28"/>
          <w:szCs w:val="28"/>
        </w:rPr>
        <w:t>, личностного и динамического подходов.</w:t>
      </w:r>
    </w:p>
    <w:p w:rsidR="00062554" w:rsidRDefault="00062554" w:rsidP="00212A4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форме </w:t>
      </w:r>
      <w:r w:rsidR="001F32E7" w:rsidRPr="00151A48">
        <w:rPr>
          <w:rFonts w:ascii="Times New Roman" w:hAnsi="Times New Roman" w:cs="Times New Roman"/>
          <w:sz w:val="28"/>
          <w:szCs w:val="28"/>
        </w:rPr>
        <w:t>проблемно-ценностного общения</w:t>
      </w:r>
      <w:r w:rsidR="001F32E7">
        <w:rPr>
          <w:rFonts w:ascii="Times New Roman" w:hAnsi="Times New Roman" w:cs="Times New Roman"/>
          <w:sz w:val="28"/>
          <w:szCs w:val="28"/>
        </w:rPr>
        <w:t>,</w:t>
      </w:r>
      <w:r w:rsidR="001F3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бесед, тренингов, игр.</w:t>
      </w:r>
    </w:p>
    <w:p w:rsidR="001F32E7" w:rsidRDefault="001F3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4DED" w:rsidRPr="00212A49" w:rsidRDefault="00E44DED" w:rsidP="00E44DE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49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реализации программы</w:t>
      </w:r>
    </w:p>
    <w:p w:rsidR="00094808" w:rsidRDefault="00094808" w:rsidP="00E44D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808">
        <w:rPr>
          <w:rFonts w:ascii="Times New Roman" w:hAnsi="Times New Roman" w:cs="Times New Roman"/>
          <w:sz w:val="28"/>
          <w:szCs w:val="28"/>
        </w:rPr>
        <w:t>При разработке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4808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9480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«Школа добра»</w:t>
      </w:r>
      <w:r w:rsidRPr="00094808">
        <w:rPr>
          <w:rFonts w:ascii="Times New Roman" w:hAnsi="Times New Roman" w:cs="Times New Roman"/>
          <w:sz w:val="28"/>
          <w:szCs w:val="28"/>
        </w:rPr>
        <w:t>,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4808">
        <w:rPr>
          <w:rFonts w:ascii="Times New Roman" w:hAnsi="Times New Roman" w:cs="Times New Roman"/>
          <w:sz w:val="28"/>
          <w:szCs w:val="28"/>
        </w:rPr>
        <w:t xml:space="preserve"> для обучающихся с ОВЗ, </w:t>
      </w:r>
      <w:r>
        <w:rPr>
          <w:rFonts w:ascii="Times New Roman" w:hAnsi="Times New Roman" w:cs="Times New Roman"/>
          <w:sz w:val="28"/>
          <w:szCs w:val="28"/>
        </w:rPr>
        <w:t xml:space="preserve">были учтены </w:t>
      </w:r>
      <w:r w:rsidRPr="00094808">
        <w:rPr>
          <w:rFonts w:ascii="Times New Roman" w:hAnsi="Times New Roman" w:cs="Times New Roman"/>
          <w:sz w:val="28"/>
          <w:szCs w:val="28"/>
        </w:rPr>
        <w:t xml:space="preserve">позиции, отраженные в федеральных государственных образовательных стандартах начального общего образования, в части требований к личностным и </w:t>
      </w:r>
      <w:proofErr w:type="spellStart"/>
      <w:r w:rsidRPr="0009480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94808">
        <w:rPr>
          <w:rFonts w:ascii="Times New Roman" w:hAnsi="Times New Roman" w:cs="Times New Roman"/>
          <w:sz w:val="28"/>
          <w:szCs w:val="28"/>
        </w:rPr>
        <w:t xml:space="preserve"> результатам освоения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DED" w:rsidRPr="00F63093" w:rsidRDefault="00E44DED" w:rsidP="00E44D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093">
        <w:rPr>
          <w:rFonts w:ascii="Times New Roman" w:hAnsi="Times New Roman" w:cs="Times New Roman"/>
          <w:sz w:val="28"/>
          <w:szCs w:val="28"/>
        </w:rPr>
        <w:t>1-ый уровень – приобретение младшими школьниками социально-этических знаний, первичного понимания базовых ценностей и их роли в повседневной жизни.</w:t>
      </w:r>
    </w:p>
    <w:p w:rsidR="00E44DED" w:rsidRPr="00F63093" w:rsidRDefault="00E44DED" w:rsidP="00E44D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093">
        <w:rPr>
          <w:rFonts w:ascii="Times New Roman" w:hAnsi="Times New Roman" w:cs="Times New Roman"/>
          <w:sz w:val="28"/>
          <w:szCs w:val="28"/>
        </w:rPr>
        <w:t xml:space="preserve">2-ой уровень – получение младшими школьниками опыта переживания и позитивного отношения к базовым ценностям </w:t>
      </w:r>
      <w:proofErr w:type="spellStart"/>
      <w:proofErr w:type="gramStart"/>
      <w:r w:rsidRPr="00F6309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F63093">
        <w:rPr>
          <w:rFonts w:ascii="Times New Roman" w:hAnsi="Times New Roman" w:cs="Times New Roman"/>
          <w:sz w:val="28"/>
          <w:szCs w:val="28"/>
        </w:rPr>
        <w:t>-культурного</w:t>
      </w:r>
      <w:proofErr w:type="gramEnd"/>
      <w:r w:rsidRPr="00F63093">
        <w:rPr>
          <w:rFonts w:ascii="Times New Roman" w:hAnsi="Times New Roman" w:cs="Times New Roman"/>
          <w:sz w:val="28"/>
          <w:szCs w:val="28"/>
        </w:rPr>
        <w:t xml:space="preserve"> сообщества.</w:t>
      </w:r>
    </w:p>
    <w:p w:rsidR="00E44DED" w:rsidRPr="00F63093" w:rsidRDefault="00E44DED" w:rsidP="00E44D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093">
        <w:rPr>
          <w:rFonts w:ascii="Times New Roman" w:hAnsi="Times New Roman" w:cs="Times New Roman"/>
          <w:sz w:val="28"/>
          <w:szCs w:val="28"/>
        </w:rPr>
        <w:t>3-ий уровень – получение младшими школьниками опыта самостоятельного общественного действия.</w:t>
      </w:r>
    </w:p>
    <w:p w:rsidR="00E44DED" w:rsidRDefault="00151A48" w:rsidP="00151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Дополнительная общеобразовательная (общеразвивающая)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4DED">
        <w:rPr>
          <w:rFonts w:ascii="Times New Roman" w:hAnsi="Times New Roman" w:cs="Times New Roman"/>
          <w:sz w:val="28"/>
          <w:szCs w:val="28"/>
        </w:rPr>
        <w:t>направлена на формирование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4DED">
        <w:rPr>
          <w:rFonts w:ascii="Times New Roman" w:hAnsi="Times New Roman" w:cs="Times New Roman"/>
          <w:sz w:val="28"/>
          <w:szCs w:val="28"/>
        </w:rPr>
        <w:t xml:space="preserve"> личностных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DED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E44DED" w:rsidRPr="00151A48" w:rsidRDefault="00E44DED" w:rsidP="00151A4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1A48">
        <w:rPr>
          <w:rFonts w:ascii="Times New Roman" w:hAnsi="Times New Roman" w:cs="Times New Roman"/>
          <w:b/>
          <w:sz w:val="28"/>
          <w:szCs w:val="24"/>
        </w:rPr>
        <w:t xml:space="preserve">Требования к личностным, </w:t>
      </w:r>
      <w:proofErr w:type="spellStart"/>
      <w:r w:rsidRPr="00151A48">
        <w:rPr>
          <w:rFonts w:ascii="Times New Roman" w:hAnsi="Times New Roman" w:cs="Times New Roman"/>
          <w:b/>
          <w:sz w:val="28"/>
          <w:szCs w:val="24"/>
        </w:rPr>
        <w:t>метапредметным</w:t>
      </w:r>
      <w:proofErr w:type="spellEnd"/>
      <w:r w:rsidRPr="00151A48">
        <w:rPr>
          <w:rFonts w:ascii="Times New Roman" w:hAnsi="Times New Roman" w:cs="Times New Roman"/>
          <w:b/>
          <w:sz w:val="28"/>
          <w:szCs w:val="24"/>
        </w:rPr>
        <w:t xml:space="preserve"> и предметным результатам освоения курса</w:t>
      </w:r>
    </w:p>
    <w:p w:rsidR="00E44DED" w:rsidRPr="00151A48" w:rsidRDefault="00E44DED" w:rsidP="00151A4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1A48">
        <w:rPr>
          <w:rFonts w:ascii="Times New Roman" w:hAnsi="Times New Roman" w:cs="Times New Roman"/>
          <w:sz w:val="28"/>
          <w:szCs w:val="24"/>
        </w:rPr>
        <w:t>В результате изучения данного курса обучающиеся получат возможность   формирования</w:t>
      </w:r>
    </w:p>
    <w:p w:rsidR="00E44DED" w:rsidRPr="00151A48" w:rsidRDefault="00E44DED" w:rsidP="00151A4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1A48">
        <w:rPr>
          <w:rFonts w:ascii="Times New Roman" w:hAnsi="Times New Roman" w:cs="Times New Roman"/>
          <w:b/>
          <w:sz w:val="28"/>
          <w:szCs w:val="24"/>
        </w:rPr>
        <w:t>Личностных результатов:</w:t>
      </w:r>
      <w:r w:rsidRPr="00151A4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44DED" w:rsidRPr="00151A48" w:rsidRDefault="00094808" w:rsidP="00D955E6">
      <w:pPr>
        <w:pStyle w:val="31"/>
        <w:numPr>
          <w:ilvl w:val="0"/>
          <w:numId w:val="9"/>
        </w:numPr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>
        <w:rPr>
          <w:b w:val="0"/>
          <w:i/>
          <w:szCs w:val="24"/>
        </w:rPr>
        <w:t>о</w:t>
      </w:r>
      <w:r w:rsidR="00E44DED" w:rsidRPr="00151A48">
        <w:rPr>
          <w:b w:val="0"/>
          <w:i/>
          <w:szCs w:val="24"/>
        </w:rPr>
        <w:t>пределять</w:t>
      </w:r>
      <w:r w:rsidR="00E44DED" w:rsidRPr="00151A48">
        <w:rPr>
          <w:b w:val="0"/>
          <w:szCs w:val="24"/>
        </w:rPr>
        <w:t xml:space="preserve"> и </w:t>
      </w:r>
      <w:r w:rsidR="00E44DED" w:rsidRPr="00151A48">
        <w:rPr>
          <w:b w:val="0"/>
          <w:i/>
          <w:szCs w:val="24"/>
        </w:rPr>
        <w:t>высказывать</w:t>
      </w:r>
      <w:r w:rsidR="00E44DED" w:rsidRPr="00151A48">
        <w:rPr>
          <w:b w:val="0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</w:t>
      </w:r>
      <w:r>
        <w:rPr>
          <w:b w:val="0"/>
          <w:szCs w:val="24"/>
        </w:rPr>
        <w:t>;</w:t>
      </w:r>
    </w:p>
    <w:p w:rsidR="00E44DED" w:rsidRDefault="00094808" w:rsidP="00D955E6">
      <w:pPr>
        <w:pStyle w:val="31"/>
        <w:numPr>
          <w:ilvl w:val="0"/>
          <w:numId w:val="10"/>
        </w:numPr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>в</w:t>
      </w:r>
      <w:r w:rsidR="00E44DED" w:rsidRPr="00151A48">
        <w:rPr>
          <w:b w:val="0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  </w:t>
      </w:r>
      <w:r w:rsidR="00E44DED" w:rsidRPr="00151A48">
        <w:rPr>
          <w:b w:val="0"/>
          <w:i/>
          <w:szCs w:val="24"/>
        </w:rPr>
        <w:t>делать выбор</w:t>
      </w:r>
      <w:r w:rsidR="00E44DED" w:rsidRPr="00151A48">
        <w:rPr>
          <w:b w:val="0"/>
          <w:szCs w:val="24"/>
        </w:rPr>
        <w:t>, при поддержке других участников группы и педагога, как поступить</w:t>
      </w:r>
      <w:r>
        <w:rPr>
          <w:b w:val="0"/>
          <w:szCs w:val="24"/>
        </w:rPr>
        <w:t>;</w:t>
      </w:r>
    </w:p>
    <w:p w:rsidR="00094808" w:rsidRPr="00151A48" w:rsidRDefault="00094808" w:rsidP="00D955E6">
      <w:pPr>
        <w:pStyle w:val="31"/>
        <w:numPr>
          <w:ilvl w:val="0"/>
          <w:numId w:val="10"/>
        </w:numPr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094808">
        <w:rPr>
          <w:b w:val="0"/>
          <w:szCs w:val="24"/>
        </w:rPr>
        <w:t>нравственно-этическая ориентация</w:t>
      </w:r>
      <w:r>
        <w:rPr>
          <w:b w:val="0"/>
          <w:szCs w:val="24"/>
        </w:rPr>
        <w:t>.</w:t>
      </w:r>
    </w:p>
    <w:p w:rsidR="00E44DED" w:rsidRPr="00151A48" w:rsidRDefault="00E44DED" w:rsidP="00151A4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51A48">
        <w:rPr>
          <w:rFonts w:ascii="Times New Roman" w:hAnsi="Times New Roman" w:cs="Times New Roman"/>
          <w:b/>
          <w:sz w:val="28"/>
          <w:szCs w:val="24"/>
        </w:rPr>
        <w:t>Метапредметных</w:t>
      </w:r>
      <w:proofErr w:type="spellEnd"/>
      <w:r w:rsidRPr="00151A4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1A48">
        <w:rPr>
          <w:rFonts w:ascii="Times New Roman" w:hAnsi="Times New Roman" w:cs="Times New Roman"/>
          <w:b/>
          <w:sz w:val="28"/>
          <w:szCs w:val="24"/>
        </w:rPr>
        <w:t>результататов</w:t>
      </w:r>
      <w:proofErr w:type="spellEnd"/>
      <w:proofErr w:type="gramStart"/>
      <w:r w:rsidRPr="00151A4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51A4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44DED" w:rsidRPr="00151A48" w:rsidRDefault="00E44DED" w:rsidP="00151A48">
      <w:pPr>
        <w:pStyle w:val="31"/>
        <w:spacing w:before="0" w:line="360" w:lineRule="auto"/>
        <w:jc w:val="both"/>
        <w:rPr>
          <w:b w:val="0"/>
          <w:szCs w:val="24"/>
        </w:rPr>
      </w:pPr>
      <w:r w:rsidRPr="00151A48">
        <w:rPr>
          <w:b w:val="0"/>
          <w:i/>
          <w:szCs w:val="24"/>
        </w:rPr>
        <w:t>Регулятивные УУД</w:t>
      </w:r>
      <w:r w:rsidRPr="00151A48">
        <w:rPr>
          <w:b w:val="0"/>
          <w:szCs w:val="24"/>
        </w:rPr>
        <w:t>: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i/>
          <w:szCs w:val="24"/>
        </w:rPr>
        <w:lastRenderedPageBreak/>
        <w:t>Определять</w:t>
      </w:r>
      <w:r w:rsidRPr="00151A48">
        <w:rPr>
          <w:b w:val="0"/>
          <w:szCs w:val="24"/>
        </w:rPr>
        <w:t xml:space="preserve"> и </w:t>
      </w:r>
      <w:r w:rsidRPr="00151A48">
        <w:rPr>
          <w:b w:val="0"/>
          <w:i/>
          <w:szCs w:val="24"/>
        </w:rPr>
        <w:t>формулировать</w:t>
      </w:r>
      <w:r w:rsidRPr="00151A48">
        <w:rPr>
          <w:b w:val="0"/>
          <w:szCs w:val="24"/>
        </w:rPr>
        <w:t xml:space="preserve"> цель деятельности   с помощью </w:t>
      </w:r>
      <w:r w:rsidR="00151A48">
        <w:rPr>
          <w:b w:val="0"/>
          <w:szCs w:val="24"/>
        </w:rPr>
        <w:t>педагога</w:t>
      </w:r>
      <w:r w:rsidRPr="00151A48">
        <w:rPr>
          <w:b w:val="0"/>
          <w:szCs w:val="24"/>
        </w:rPr>
        <w:t xml:space="preserve">. </w:t>
      </w:r>
    </w:p>
    <w:p w:rsidR="00E44DED" w:rsidRPr="00151A48" w:rsidRDefault="00E44DED" w:rsidP="00D955E6">
      <w:pPr>
        <w:pStyle w:val="a4"/>
        <w:numPr>
          <w:ilvl w:val="0"/>
          <w:numId w:val="12"/>
        </w:numPr>
        <w:pBdr>
          <w:top w:val="none" w:sz="0" w:space="0" w:color="auto"/>
          <w:bottom w:val="none" w:sz="0" w:space="0" w:color="auto"/>
        </w:pBdr>
        <w:tabs>
          <w:tab w:val="left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151A48">
        <w:rPr>
          <w:rFonts w:ascii="Times New Roman" w:hAnsi="Times New Roman" w:cs="Times New Roman"/>
          <w:sz w:val="28"/>
        </w:rPr>
        <w:t xml:space="preserve">Проговаривать последовательность </w:t>
      </w:r>
      <w:r w:rsidRPr="00151A48">
        <w:rPr>
          <w:rFonts w:ascii="Times New Roman" w:hAnsi="Times New Roman" w:cs="Times New Roman"/>
          <w:i w:val="0"/>
          <w:sz w:val="28"/>
        </w:rPr>
        <w:t>действий</w:t>
      </w:r>
      <w:r w:rsidRPr="00151A48">
        <w:rPr>
          <w:rFonts w:ascii="Times New Roman" w:hAnsi="Times New Roman" w:cs="Times New Roman"/>
          <w:sz w:val="28"/>
        </w:rPr>
        <w:t xml:space="preserve">. </w:t>
      </w:r>
    </w:p>
    <w:p w:rsidR="00E44DED" w:rsidRPr="00151A48" w:rsidRDefault="00E44DED" w:rsidP="00D955E6">
      <w:pPr>
        <w:pStyle w:val="31"/>
        <w:numPr>
          <w:ilvl w:val="0"/>
          <w:numId w:val="13"/>
        </w:numPr>
        <w:tabs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szCs w:val="24"/>
        </w:rPr>
        <w:t xml:space="preserve">Учиться </w:t>
      </w:r>
      <w:r w:rsidRPr="00151A48">
        <w:rPr>
          <w:b w:val="0"/>
          <w:i/>
          <w:szCs w:val="24"/>
        </w:rPr>
        <w:t>высказывать</w:t>
      </w:r>
      <w:r w:rsidRPr="00151A48">
        <w:rPr>
          <w:b w:val="0"/>
          <w:szCs w:val="24"/>
        </w:rPr>
        <w:t xml:space="preserve"> своё предположение (версию).</w:t>
      </w:r>
    </w:p>
    <w:p w:rsidR="00E44DED" w:rsidRPr="00151A48" w:rsidRDefault="00E44DED" w:rsidP="00D955E6">
      <w:pPr>
        <w:pStyle w:val="31"/>
        <w:numPr>
          <w:ilvl w:val="0"/>
          <w:numId w:val="14"/>
        </w:numPr>
        <w:tabs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szCs w:val="24"/>
        </w:rPr>
        <w:t xml:space="preserve">Учиться </w:t>
      </w:r>
      <w:r w:rsidRPr="00151A48">
        <w:rPr>
          <w:b w:val="0"/>
          <w:i/>
          <w:szCs w:val="24"/>
        </w:rPr>
        <w:t>работать</w:t>
      </w:r>
      <w:r w:rsidRPr="00151A48">
        <w:rPr>
          <w:b w:val="0"/>
          <w:szCs w:val="24"/>
        </w:rPr>
        <w:t xml:space="preserve"> по предложенному </w:t>
      </w:r>
      <w:r w:rsidR="00151A48">
        <w:rPr>
          <w:b w:val="0"/>
          <w:szCs w:val="24"/>
        </w:rPr>
        <w:t>педагогом</w:t>
      </w:r>
      <w:r w:rsidRPr="00151A48">
        <w:rPr>
          <w:b w:val="0"/>
          <w:szCs w:val="24"/>
        </w:rPr>
        <w:t xml:space="preserve"> плану.</w:t>
      </w:r>
    </w:p>
    <w:p w:rsidR="00E44DED" w:rsidRPr="00151A48" w:rsidRDefault="00E44DED" w:rsidP="00D955E6">
      <w:pPr>
        <w:pStyle w:val="31"/>
        <w:numPr>
          <w:ilvl w:val="0"/>
          <w:numId w:val="15"/>
        </w:numPr>
        <w:tabs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szCs w:val="24"/>
        </w:rPr>
        <w:t xml:space="preserve">Учиться </w:t>
      </w:r>
      <w:r w:rsidRPr="00151A48">
        <w:rPr>
          <w:b w:val="0"/>
          <w:i/>
          <w:szCs w:val="24"/>
        </w:rPr>
        <w:t>отличать</w:t>
      </w:r>
      <w:r w:rsidRPr="00151A48">
        <w:rPr>
          <w:b w:val="0"/>
          <w:szCs w:val="24"/>
        </w:rPr>
        <w:t xml:space="preserve"> </w:t>
      </w:r>
      <w:proofErr w:type="gramStart"/>
      <w:r w:rsidRPr="00151A48">
        <w:rPr>
          <w:b w:val="0"/>
          <w:szCs w:val="24"/>
        </w:rPr>
        <w:t>верно</w:t>
      </w:r>
      <w:proofErr w:type="gramEnd"/>
      <w:r w:rsidRPr="00151A48">
        <w:rPr>
          <w:b w:val="0"/>
          <w:szCs w:val="24"/>
        </w:rPr>
        <w:t xml:space="preserve"> выполненное задание от неверного.</w:t>
      </w:r>
    </w:p>
    <w:p w:rsidR="00E44DED" w:rsidRPr="00151A48" w:rsidRDefault="00E44DED" w:rsidP="00D955E6">
      <w:pPr>
        <w:pStyle w:val="31"/>
        <w:numPr>
          <w:ilvl w:val="0"/>
          <w:numId w:val="16"/>
        </w:numPr>
        <w:tabs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szCs w:val="24"/>
        </w:rPr>
        <w:t xml:space="preserve">Учиться совместно с </w:t>
      </w:r>
      <w:r w:rsidR="00151A48">
        <w:rPr>
          <w:b w:val="0"/>
          <w:szCs w:val="24"/>
        </w:rPr>
        <w:t>педагогом</w:t>
      </w:r>
      <w:r w:rsidRPr="00151A48">
        <w:rPr>
          <w:b w:val="0"/>
          <w:szCs w:val="24"/>
        </w:rPr>
        <w:t xml:space="preserve"> и другими учениками </w:t>
      </w:r>
      <w:r w:rsidRPr="00151A48">
        <w:rPr>
          <w:b w:val="0"/>
          <w:i/>
          <w:szCs w:val="24"/>
        </w:rPr>
        <w:t>давать</w:t>
      </w:r>
      <w:r w:rsidRPr="00151A48">
        <w:rPr>
          <w:b w:val="0"/>
          <w:szCs w:val="24"/>
        </w:rPr>
        <w:t xml:space="preserve"> эмоциональную </w:t>
      </w:r>
      <w:r w:rsidRPr="00151A48">
        <w:rPr>
          <w:b w:val="0"/>
          <w:i/>
          <w:szCs w:val="24"/>
        </w:rPr>
        <w:t>оценку</w:t>
      </w:r>
      <w:r w:rsidRPr="00151A48">
        <w:rPr>
          <w:b w:val="0"/>
          <w:szCs w:val="24"/>
        </w:rPr>
        <w:t xml:space="preserve"> деятельности товарищей. </w:t>
      </w:r>
    </w:p>
    <w:p w:rsidR="00E44DED" w:rsidRPr="00151A48" w:rsidRDefault="00E44DED" w:rsidP="00151A48">
      <w:pPr>
        <w:pStyle w:val="31"/>
        <w:spacing w:before="0" w:line="360" w:lineRule="auto"/>
        <w:jc w:val="both"/>
        <w:rPr>
          <w:b w:val="0"/>
          <w:szCs w:val="24"/>
        </w:rPr>
      </w:pPr>
      <w:r w:rsidRPr="00151A48">
        <w:rPr>
          <w:b w:val="0"/>
          <w:i/>
          <w:szCs w:val="24"/>
        </w:rPr>
        <w:t>Познавательные УУД: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i/>
          <w:szCs w:val="24"/>
        </w:rPr>
        <w:t>Ориентироваться в своей системе знаний</w:t>
      </w:r>
      <w:r w:rsidRPr="00151A48">
        <w:rPr>
          <w:b w:val="0"/>
          <w:szCs w:val="24"/>
        </w:rPr>
        <w:t xml:space="preserve">: отличать новое от уже известного с помощью </w:t>
      </w:r>
      <w:r w:rsidR="00151A48">
        <w:rPr>
          <w:b w:val="0"/>
          <w:szCs w:val="24"/>
        </w:rPr>
        <w:t>педагога</w:t>
      </w:r>
      <w:r w:rsidRPr="00151A48">
        <w:rPr>
          <w:b w:val="0"/>
          <w:szCs w:val="24"/>
        </w:rPr>
        <w:t xml:space="preserve">. 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i/>
          <w:szCs w:val="24"/>
        </w:rPr>
        <w:t xml:space="preserve">Делать предварительный отбор </w:t>
      </w:r>
      <w:r w:rsidRPr="00151A48">
        <w:rPr>
          <w:b w:val="0"/>
          <w:szCs w:val="24"/>
        </w:rPr>
        <w:t>источников информации.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i/>
          <w:szCs w:val="24"/>
        </w:rPr>
      </w:pPr>
      <w:r w:rsidRPr="00151A48">
        <w:rPr>
          <w:b w:val="0"/>
          <w:i/>
          <w:szCs w:val="24"/>
        </w:rPr>
        <w:t>Добывать</w:t>
      </w:r>
      <w:r w:rsidRPr="00151A48">
        <w:rPr>
          <w:b w:val="0"/>
          <w:szCs w:val="24"/>
        </w:rPr>
        <w:t xml:space="preserve"> новые знания:</w:t>
      </w:r>
      <w:r w:rsidRPr="00151A48">
        <w:rPr>
          <w:b w:val="0"/>
          <w:i/>
          <w:szCs w:val="24"/>
        </w:rPr>
        <w:t xml:space="preserve"> находить</w:t>
      </w:r>
      <w:r w:rsidRPr="00151A48">
        <w:rPr>
          <w:b w:val="0"/>
          <w:szCs w:val="24"/>
        </w:rPr>
        <w:t xml:space="preserve"> </w:t>
      </w:r>
      <w:r w:rsidRPr="00151A48">
        <w:rPr>
          <w:b w:val="0"/>
          <w:i/>
          <w:szCs w:val="24"/>
        </w:rPr>
        <w:t>ответы</w:t>
      </w:r>
      <w:r w:rsidRPr="00151A48">
        <w:rPr>
          <w:b w:val="0"/>
          <w:szCs w:val="24"/>
        </w:rPr>
        <w:t xml:space="preserve"> на вопросы, используя </w:t>
      </w:r>
      <w:r w:rsidRPr="00151A48">
        <w:rPr>
          <w:b w:val="0"/>
          <w:i/>
          <w:szCs w:val="24"/>
        </w:rPr>
        <w:t xml:space="preserve">свой жизненный опыт и информацию, </w:t>
      </w:r>
      <w:r w:rsidRPr="00151A48">
        <w:rPr>
          <w:b w:val="0"/>
          <w:szCs w:val="24"/>
        </w:rPr>
        <w:t xml:space="preserve">полученную от </w:t>
      </w:r>
      <w:r w:rsidR="00151A48" w:rsidRPr="00151A48">
        <w:rPr>
          <w:b w:val="0"/>
          <w:szCs w:val="24"/>
        </w:rPr>
        <w:t>педагога, взрослых</w:t>
      </w:r>
      <w:r w:rsidRPr="00151A48">
        <w:rPr>
          <w:b w:val="0"/>
          <w:i/>
          <w:szCs w:val="24"/>
        </w:rPr>
        <w:t xml:space="preserve">. 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i/>
          <w:szCs w:val="24"/>
        </w:rPr>
        <w:t>Перерабатывать полученную информацию</w:t>
      </w:r>
      <w:r w:rsidRPr="00151A48">
        <w:rPr>
          <w:b w:val="0"/>
          <w:szCs w:val="24"/>
        </w:rPr>
        <w:t>: делать выводы в результате  совместной  работы всего класса.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i/>
          <w:szCs w:val="24"/>
        </w:rPr>
      </w:pPr>
      <w:r w:rsidRPr="00151A48">
        <w:rPr>
          <w:b w:val="0"/>
          <w:i/>
          <w:szCs w:val="24"/>
        </w:rPr>
        <w:t>выявлять закономерности и проводить аналогии.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i/>
          <w:szCs w:val="24"/>
        </w:rPr>
      </w:pPr>
      <w:r w:rsidRPr="00151A48">
        <w:rPr>
          <w:b w:val="0"/>
          <w:i/>
          <w:szCs w:val="24"/>
        </w:rPr>
        <w:t>сравнивать между собой предметы, явления;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i/>
          <w:szCs w:val="24"/>
        </w:rPr>
      </w:pPr>
      <w:r w:rsidRPr="00151A48">
        <w:rPr>
          <w:b w:val="0"/>
          <w:i/>
          <w:szCs w:val="24"/>
        </w:rPr>
        <w:t>обобщать, делать несложные выводы;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i/>
          <w:szCs w:val="24"/>
        </w:rPr>
      </w:pPr>
      <w:r w:rsidRPr="00151A48">
        <w:rPr>
          <w:b w:val="0"/>
          <w:i/>
          <w:szCs w:val="24"/>
        </w:rPr>
        <w:t>классифицировать явления, предметы;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i/>
          <w:szCs w:val="24"/>
        </w:rPr>
      </w:pPr>
      <w:r w:rsidRPr="00151A48">
        <w:rPr>
          <w:b w:val="0"/>
          <w:i/>
          <w:szCs w:val="24"/>
        </w:rPr>
        <w:t>определять последовательность событий;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i/>
          <w:szCs w:val="24"/>
        </w:rPr>
      </w:pPr>
      <w:r w:rsidRPr="00151A48">
        <w:rPr>
          <w:b w:val="0"/>
          <w:i/>
          <w:szCs w:val="24"/>
        </w:rPr>
        <w:t>судить о противоположных явлениях;</w:t>
      </w:r>
    </w:p>
    <w:p w:rsidR="00E44DED" w:rsidRPr="00151A48" w:rsidRDefault="00E44DED" w:rsidP="00D955E6">
      <w:pPr>
        <w:pStyle w:val="31"/>
        <w:numPr>
          <w:ilvl w:val="0"/>
          <w:numId w:val="11"/>
        </w:numPr>
        <w:tabs>
          <w:tab w:val="clear" w:pos="1004"/>
          <w:tab w:val="left" w:pos="0"/>
          <w:tab w:val="left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i/>
          <w:szCs w:val="24"/>
        </w:rPr>
        <w:t>давать определения</w:t>
      </w:r>
      <w:r w:rsidRPr="00151A48">
        <w:rPr>
          <w:b w:val="0"/>
          <w:szCs w:val="24"/>
        </w:rPr>
        <w:t xml:space="preserve"> тем или иным понятиям;</w:t>
      </w:r>
    </w:p>
    <w:p w:rsidR="00E44DED" w:rsidRPr="00151A48" w:rsidRDefault="00E44DED" w:rsidP="00151A48">
      <w:pPr>
        <w:pStyle w:val="31"/>
        <w:spacing w:before="0" w:line="360" w:lineRule="auto"/>
        <w:jc w:val="both"/>
        <w:rPr>
          <w:b w:val="0"/>
          <w:szCs w:val="24"/>
        </w:rPr>
      </w:pPr>
      <w:r w:rsidRPr="00151A48">
        <w:rPr>
          <w:b w:val="0"/>
          <w:i/>
          <w:szCs w:val="24"/>
        </w:rPr>
        <w:t>Коммуникативные УУД</w:t>
      </w:r>
      <w:r w:rsidRPr="00151A48">
        <w:rPr>
          <w:b w:val="0"/>
          <w:szCs w:val="24"/>
        </w:rPr>
        <w:t>:</w:t>
      </w:r>
    </w:p>
    <w:p w:rsidR="00E44DED" w:rsidRPr="00151A48" w:rsidRDefault="00E44DED" w:rsidP="00D955E6">
      <w:pPr>
        <w:pStyle w:val="31"/>
        <w:numPr>
          <w:ilvl w:val="0"/>
          <w:numId w:val="17"/>
        </w:numPr>
        <w:tabs>
          <w:tab w:val="clear" w:pos="1004"/>
          <w:tab w:val="num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szCs w:val="24"/>
        </w:rPr>
        <w:t>Донести свою позицию до других:</w:t>
      </w:r>
      <w:r w:rsidRPr="00151A48">
        <w:rPr>
          <w:b w:val="0"/>
          <w:i/>
          <w:szCs w:val="24"/>
        </w:rPr>
        <w:t xml:space="preserve"> оформлять</w:t>
      </w:r>
      <w:r w:rsidRPr="00151A48">
        <w:rPr>
          <w:b w:val="0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E44DED" w:rsidRPr="00151A48" w:rsidRDefault="00E44DED" w:rsidP="00D955E6">
      <w:pPr>
        <w:pStyle w:val="31"/>
        <w:numPr>
          <w:ilvl w:val="0"/>
          <w:numId w:val="18"/>
        </w:numPr>
        <w:tabs>
          <w:tab w:val="clear" w:pos="1004"/>
          <w:tab w:val="num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i/>
          <w:szCs w:val="24"/>
        </w:rPr>
        <w:t>Слушать</w:t>
      </w:r>
      <w:r w:rsidRPr="00151A48">
        <w:rPr>
          <w:b w:val="0"/>
          <w:szCs w:val="24"/>
        </w:rPr>
        <w:t xml:space="preserve"> и </w:t>
      </w:r>
      <w:r w:rsidRPr="00151A48">
        <w:rPr>
          <w:b w:val="0"/>
          <w:i/>
          <w:szCs w:val="24"/>
        </w:rPr>
        <w:t>понимать</w:t>
      </w:r>
      <w:r w:rsidRPr="00151A48">
        <w:rPr>
          <w:b w:val="0"/>
          <w:szCs w:val="24"/>
        </w:rPr>
        <w:t xml:space="preserve"> речь других.</w:t>
      </w:r>
    </w:p>
    <w:p w:rsidR="00E44DED" w:rsidRPr="00151A48" w:rsidRDefault="00E44DED" w:rsidP="00D955E6">
      <w:pPr>
        <w:pStyle w:val="31"/>
        <w:numPr>
          <w:ilvl w:val="0"/>
          <w:numId w:val="19"/>
        </w:numPr>
        <w:tabs>
          <w:tab w:val="clear" w:pos="1004"/>
          <w:tab w:val="num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i/>
          <w:szCs w:val="24"/>
        </w:rPr>
        <w:t>Читать</w:t>
      </w:r>
      <w:r w:rsidRPr="00151A48">
        <w:rPr>
          <w:b w:val="0"/>
          <w:szCs w:val="24"/>
        </w:rPr>
        <w:t xml:space="preserve"> и </w:t>
      </w:r>
      <w:r w:rsidRPr="00151A48">
        <w:rPr>
          <w:b w:val="0"/>
          <w:i/>
          <w:szCs w:val="24"/>
        </w:rPr>
        <w:t>пересказывать</w:t>
      </w:r>
      <w:r w:rsidRPr="00151A48">
        <w:rPr>
          <w:b w:val="0"/>
          <w:szCs w:val="24"/>
        </w:rPr>
        <w:t xml:space="preserve"> текст.</w:t>
      </w:r>
    </w:p>
    <w:p w:rsidR="00E44DED" w:rsidRPr="00151A48" w:rsidRDefault="00E44DED" w:rsidP="00D955E6">
      <w:pPr>
        <w:pStyle w:val="31"/>
        <w:numPr>
          <w:ilvl w:val="0"/>
          <w:numId w:val="20"/>
        </w:numPr>
        <w:tabs>
          <w:tab w:val="clear" w:pos="1004"/>
          <w:tab w:val="num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szCs w:val="24"/>
        </w:rPr>
        <w:t xml:space="preserve">Совместно </w:t>
      </w:r>
      <w:r w:rsidRPr="001F32E7">
        <w:rPr>
          <w:b w:val="0"/>
          <w:i/>
          <w:szCs w:val="24"/>
        </w:rPr>
        <w:t>договариваться о правилах общения</w:t>
      </w:r>
      <w:r w:rsidRPr="00151A48">
        <w:rPr>
          <w:b w:val="0"/>
          <w:szCs w:val="24"/>
        </w:rPr>
        <w:t xml:space="preserve"> и поведения в школе и следовать им.</w:t>
      </w:r>
    </w:p>
    <w:p w:rsidR="00E44DED" w:rsidRPr="00151A48" w:rsidRDefault="00E44DED" w:rsidP="00D955E6">
      <w:pPr>
        <w:pStyle w:val="31"/>
        <w:numPr>
          <w:ilvl w:val="0"/>
          <w:numId w:val="21"/>
        </w:numPr>
        <w:tabs>
          <w:tab w:val="clear" w:pos="1004"/>
          <w:tab w:val="num" w:pos="709"/>
        </w:tabs>
        <w:spacing w:before="0" w:line="360" w:lineRule="auto"/>
        <w:ind w:left="0" w:firstLine="0"/>
        <w:jc w:val="both"/>
        <w:textAlignment w:val="baseline"/>
        <w:rPr>
          <w:b w:val="0"/>
          <w:szCs w:val="24"/>
        </w:rPr>
      </w:pPr>
      <w:r w:rsidRPr="00151A48">
        <w:rPr>
          <w:b w:val="0"/>
          <w:szCs w:val="24"/>
        </w:rPr>
        <w:lastRenderedPageBreak/>
        <w:t xml:space="preserve">Учиться </w:t>
      </w:r>
      <w:r w:rsidRPr="001F32E7">
        <w:rPr>
          <w:b w:val="0"/>
          <w:i/>
          <w:szCs w:val="24"/>
        </w:rPr>
        <w:t>выполнять различные роли в группе</w:t>
      </w:r>
      <w:r w:rsidRPr="00151A48">
        <w:rPr>
          <w:b w:val="0"/>
          <w:szCs w:val="24"/>
        </w:rPr>
        <w:t xml:space="preserve"> (лидера, исполнителя, критика).</w:t>
      </w:r>
    </w:p>
    <w:p w:rsidR="00151A48" w:rsidRPr="00151A48" w:rsidRDefault="00151A48" w:rsidP="00151A48">
      <w:pPr>
        <w:pStyle w:val="af5"/>
        <w:spacing w:line="360" w:lineRule="auto"/>
        <w:ind w:firstLine="851"/>
        <w:jc w:val="both"/>
        <w:rPr>
          <w:sz w:val="28"/>
          <w:szCs w:val="28"/>
        </w:rPr>
      </w:pPr>
      <w:r w:rsidRPr="00151A48">
        <w:rPr>
          <w:sz w:val="28"/>
          <w:szCs w:val="28"/>
        </w:rPr>
        <w:t xml:space="preserve">Одним из важных конкретных результатов является налаженная атмосфера свободного, раскованного общения детей друг с другом и с учителем. Дети привыкают говорить о себе, о своих чувствах, желаниях, проблемах открыто и доверительно. </w:t>
      </w:r>
      <w:r w:rsidR="001F32E7" w:rsidRPr="00151A48">
        <w:rPr>
          <w:sz w:val="28"/>
          <w:szCs w:val="28"/>
        </w:rPr>
        <w:t xml:space="preserve">В </w:t>
      </w:r>
      <w:r w:rsidRPr="00151A48">
        <w:rPr>
          <w:sz w:val="28"/>
          <w:szCs w:val="28"/>
        </w:rPr>
        <w:t>такой форме проблемно-ценностного общения как  этическая беседа вполне можно выйти на уровень знания и понимания школьниками обсуждаемого жизненного сюжета (проблемы).</w:t>
      </w:r>
    </w:p>
    <w:p w:rsidR="00151A48" w:rsidRPr="00151A48" w:rsidRDefault="00151A48" w:rsidP="00151A4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32E7" w:rsidRDefault="001F32E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44DED" w:rsidRPr="00DE657F" w:rsidRDefault="00E44DED" w:rsidP="00E44DE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Pr="00DE657F">
        <w:rPr>
          <w:rFonts w:ascii="Times New Roman" w:eastAsia="Times New Roman" w:hAnsi="Times New Roman" w:cs="Times New Roman"/>
          <w:sz w:val="28"/>
          <w:szCs w:val="28"/>
          <w:u w:val="single"/>
        </w:rPr>
        <w:t>етоды отслеживания эффективности программы</w:t>
      </w:r>
    </w:p>
    <w:p w:rsidR="00E44DED" w:rsidRPr="00DE657F" w:rsidRDefault="00E44DED" w:rsidP="00E44DED">
      <w:pPr>
        <w:pStyle w:val="af5"/>
        <w:spacing w:line="360" w:lineRule="auto"/>
        <w:ind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 xml:space="preserve">Ученики на занятиях избавляются от «отметочной» психологии, они не боятся дать ошибочный ответ, так как никаких неудовлетворительных отметок за ним не последует, все ответы детей принимаются, внимательно выслуживаются и в итоге коллективного обсуждения приходят к правильному решению. У детей постепенно формируется отношение к занятиям как к средству развития своей личности. Главным вопросом для учеников становится вопрос «Чему я научусь (научился) сегодня на уроке?», а не «Какую отметку я получу (получил)?». </w:t>
      </w:r>
    </w:p>
    <w:p w:rsidR="00E44DED" w:rsidRPr="00DE657F" w:rsidRDefault="00E44DED" w:rsidP="00E44DED">
      <w:pPr>
        <w:pStyle w:val="af5"/>
        <w:spacing w:line="360" w:lineRule="auto"/>
        <w:ind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E44DED" w:rsidRPr="00DE657F" w:rsidRDefault="00E44DED" w:rsidP="00D955E6">
      <w:pPr>
        <w:pStyle w:val="af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 xml:space="preserve">Степень помощи, которую оказывает </w:t>
      </w:r>
      <w:r w:rsidR="00197DEB">
        <w:rPr>
          <w:sz w:val="28"/>
          <w:szCs w:val="28"/>
        </w:rPr>
        <w:t>педагог</w:t>
      </w:r>
      <w:r w:rsidRPr="00DE657F">
        <w:rPr>
          <w:sz w:val="28"/>
          <w:szCs w:val="28"/>
        </w:rPr>
        <w:t xml:space="preserve"> учащимся при выполнении заданий: чем помощь </w:t>
      </w:r>
      <w:r w:rsidR="00197DEB">
        <w:rPr>
          <w:sz w:val="28"/>
          <w:szCs w:val="28"/>
        </w:rPr>
        <w:t>педагога</w:t>
      </w:r>
      <w:r w:rsidRPr="00DE657F">
        <w:rPr>
          <w:sz w:val="28"/>
          <w:szCs w:val="28"/>
        </w:rPr>
        <w:t xml:space="preserve"> меньше, тем выше самостоятельность учеников и, следовательно, выше развивающий эффект занятий;</w:t>
      </w:r>
    </w:p>
    <w:p w:rsidR="00E44DED" w:rsidRPr="00DE657F" w:rsidRDefault="00E44DED" w:rsidP="00D955E6">
      <w:pPr>
        <w:pStyle w:val="af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 xml:space="preserve">Поведение учащихся на занятиях: живость, активность, заинтересованность школьников обеспечивают положительные результаты </w:t>
      </w:r>
      <w:r w:rsidR="00197DEB">
        <w:rPr>
          <w:sz w:val="28"/>
          <w:szCs w:val="28"/>
        </w:rPr>
        <w:t>занятий</w:t>
      </w:r>
      <w:r w:rsidRPr="00DE657F">
        <w:rPr>
          <w:sz w:val="28"/>
          <w:szCs w:val="28"/>
        </w:rPr>
        <w:t>;</w:t>
      </w:r>
    </w:p>
    <w:p w:rsidR="00E44DED" w:rsidRDefault="00E44DED" w:rsidP="00D955E6">
      <w:pPr>
        <w:pStyle w:val="af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 xml:space="preserve">Результаты выполнения </w:t>
      </w:r>
      <w:r w:rsidR="00197DEB">
        <w:rPr>
          <w:sz w:val="28"/>
          <w:szCs w:val="28"/>
        </w:rPr>
        <w:t>повторной диагностики (</w:t>
      </w:r>
      <w:r w:rsidRPr="00DE657F">
        <w:rPr>
          <w:sz w:val="28"/>
          <w:szCs w:val="28"/>
        </w:rPr>
        <w:t>психологических заданий</w:t>
      </w:r>
      <w:r w:rsidR="00197DEB">
        <w:rPr>
          <w:sz w:val="28"/>
          <w:szCs w:val="28"/>
        </w:rPr>
        <w:t>)</w:t>
      </w:r>
      <w:r w:rsidRPr="00DE657F">
        <w:rPr>
          <w:sz w:val="28"/>
          <w:szCs w:val="28"/>
        </w:rPr>
        <w:t xml:space="preserve">, в качестве которых даются задания, уже выполнявшиеся учениками, </w:t>
      </w:r>
      <w:r w:rsidRPr="00DE657F">
        <w:rPr>
          <w:sz w:val="28"/>
          <w:szCs w:val="28"/>
        </w:rPr>
        <w:lastRenderedPageBreak/>
        <w:t>но другие по своему вн</w:t>
      </w:r>
      <w:r w:rsidR="00197DEB">
        <w:rPr>
          <w:sz w:val="28"/>
          <w:szCs w:val="28"/>
        </w:rPr>
        <w:t>ешнему оформлению, и выявляется положительная динамика адаптационных процессов</w:t>
      </w:r>
      <w:r>
        <w:rPr>
          <w:sz w:val="28"/>
          <w:szCs w:val="28"/>
        </w:rPr>
        <w:t>.</w:t>
      </w:r>
    </w:p>
    <w:p w:rsidR="00062554" w:rsidRDefault="0006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7147" w:rsidRPr="00A2342A" w:rsidRDefault="00197DEB" w:rsidP="007E71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lastRenderedPageBreak/>
        <w:t xml:space="preserve">УЧЕБНО </w:t>
      </w:r>
      <w:proofErr w:type="gramStart"/>
      <w:r>
        <w:rPr>
          <w:rFonts w:ascii="Times New Roman" w:eastAsia="Arial Unicode MS" w:hAnsi="Times New Roman"/>
          <w:b/>
          <w:color w:val="000000"/>
          <w:sz w:val="24"/>
          <w:szCs w:val="24"/>
        </w:rPr>
        <w:t>-</w:t>
      </w:r>
      <w:r w:rsidR="007E7147" w:rsidRPr="00A2342A">
        <w:rPr>
          <w:rFonts w:ascii="Times New Roman" w:eastAsia="Arial Unicode MS" w:hAnsi="Times New Roman"/>
          <w:b/>
          <w:color w:val="000000"/>
          <w:sz w:val="24"/>
          <w:szCs w:val="24"/>
        </w:rPr>
        <w:t>Т</w:t>
      </w:r>
      <w:proofErr w:type="gramEnd"/>
      <w:r w:rsidR="007E7147" w:rsidRPr="00A2342A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"/>
        <w:gridCol w:w="4974"/>
        <w:gridCol w:w="2268"/>
        <w:gridCol w:w="1897"/>
      </w:tblGrid>
      <w:tr w:rsidR="007E7147" w:rsidRPr="00E44DED" w:rsidTr="00F334E8">
        <w:tc>
          <w:tcPr>
            <w:tcW w:w="313" w:type="pct"/>
            <w:vMerge w:val="restart"/>
            <w:shd w:val="clear" w:color="auto" w:fill="auto"/>
            <w:vAlign w:val="center"/>
          </w:tcPr>
          <w:p w:rsidR="007E7147" w:rsidRPr="00E44DED" w:rsidRDefault="007E7147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551" w:type="pct"/>
            <w:vMerge w:val="restart"/>
            <w:shd w:val="clear" w:color="auto" w:fill="auto"/>
            <w:vAlign w:val="center"/>
          </w:tcPr>
          <w:p w:rsidR="007E7147" w:rsidRPr="00E44DED" w:rsidRDefault="007E7147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Тема</w:t>
            </w:r>
          </w:p>
        </w:tc>
        <w:tc>
          <w:tcPr>
            <w:tcW w:w="2136" w:type="pct"/>
            <w:gridSpan w:val="2"/>
            <w:shd w:val="clear" w:color="auto" w:fill="auto"/>
          </w:tcPr>
          <w:p w:rsidR="007E7147" w:rsidRPr="00E44DED" w:rsidRDefault="007E7147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Кол-во часов</w:t>
            </w:r>
          </w:p>
        </w:tc>
      </w:tr>
      <w:tr w:rsidR="007E7147" w:rsidRPr="00E44DED" w:rsidTr="00F334E8">
        <w:tc>
          <w:tcPr>
            <w:tcW w:w="313" w:type="pct"/>
            <w:vMerge/>
            <w:shd w:val="clear" w:color="auto" w:fill="auto"/>
          </w:tcPr>
          <w:p w:rsidR="007E7147" w:rsidRPr="00E44DED" w:rsidRDefault="007E7147" w:rsidP="00F334E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pct"/>
            <w:vMerge/>
            <w:shd w:val="clear" w:color="auto" w:fill="auto"/>
          </w:tcPr>
          <w:p w:rsidR="007E7147" w:rsidRPr="00E44DED" w:rsidRDefault="007E7147" w:rsidP="00F334E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7E7147" w:rsidRPr="00E44DED" w:rsidRDefault="00F334E8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</w:t>
            </w:r>
            <w:r w:rsidR="007E7147" w:rsidRPr="00E44DED">
              <w:rPr>
                <w:rFonts w:eastAsia="Arial Unicode MS"/>
                <w:sz w:val="28"/>
                <w:szCs w:val="28"/>
              </w:rPr>
              <w:t>еорет</w:t>
            </w:r>
            <w:r w:rsidR="00B23037">
              <w:rPr>
                <w:rFonts w:eastAsia="Arial Unicode MS"/>
                <w:sz w:val="28"/>
                <w:szCs w:val="28"/>
              </w:rPr>
              <w:t>ически</w:t>
            </w:r>
            <w:r>
              <w:rPr>
                <w:rFonts w:eastAsia="Arial Unicode MS"/>
                <w:sz w:val="28"/>
                <w:szCs w:val="28"/>
              </w:rPr>
              <w:t>х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E7147" w:rsidRPr="00E44DED" w:rsidRDefault="00F334E8" w:rsidP="00F334E8">
            <w:pPr>
              <w:pStyle w:val="afa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</w:t>
            </w:r>
            <w:r w:rsidR="007E7147" w:rsidRPr="00E44DED">
              <w:rPr>
                <w:rFonts w:eastAsia="Arial Unicode MS"/>
                <w:sz w:val="28"/>
                <w:szCs w:val="28"/>
              </w:rPr>
              <w:t>ракт</w:t>
            </w:r>
            <w:r>
              <w:rPr>
                <w:rFonts w:eastAsia="Arial Unicode MS"/>
                <w:sz w:val="28"/>
                <w:szCs w:val="28"/>
              </w:rPr>
              <w:t>ических</w:t>
            </w:r>
          </w:p>
        </w:tc>
      </w:tr>
      <w:tr w:rsidR="007E7147" w:rsidRPr="00E44DED" w:rsidTr="00F334E8">
        <w:tc>
          <w:tcPr>
            <w:tcW w:w="313" w:type="pct"/>
            <w:shd w:val="clear" w:color="auto" w:fill="auto"/>
          </w:tcPr>
          <w:p w:rsidR="007E7147" w:rsidRPr="00E44DED" w:rsidRDefault="007E7147" w:rsidP="00D955E6">
            <w:pPr>
              <w:pStyle w:val="ac"/>
              <w:numPr>
                <w:ilvl w:val="0"/>
                <w:numId w:val="22"/>
              </w:numPr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pct"/>
            <w:shd w:val="clear" w:color="auto" w:fill="auto"/>
          </w:tcPr>
          <w:p w:rsidR="007E7147" w:rsidRPr="00E44DED" w:rsidRDefault="00454D65" w:rsidP="00F334E8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4DED">
              <w:rPr>
                <w:rFonts w:ascii="Times New Roman" w:hAnsi="Times New Roman"/>
                <w:sz w:val="28"/>
                <w:szCs w:val="28"/>
              </w:rPr>
              <w:t>Мои чувства</w:t>
            </w:r>
          </w:p>
        </w:tc>
        <w:tc>
          <w:tcPr>
            <w:tcW w:w="1163" w:type="pct"/>
            <w:shd w:val="clear" w:color="auto" w:fill="auto"/>
          </w:tcPr>
          <w:p w:rsidR="007E7147" w:rsidRPr="00E44DED" w:rsidRDefault="00454D65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:rsidR="007E7147" w:rsidRPr="00E44DED" w:rsidRDefault="00454D65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454D65" w:rsidRPr="00E44DED" w:rsidTr="00F334E8">
        <w:tc>
          <w:tcPr>
            <w:tcW w:w="313" w:type="pct"/>
            <w:shd w:val="clear" w:color="auto" w:fill="auto"/>
          </w:tcPr>
          <w:p w:rsidR="00454D65" w:rsidRPr="00E44DED" w:rsidRDefault="00454D65" w:rsidP="00D955E6">
            <w:pPr>
              <w:pStyle w:val="ac"/>
              <w:numPr>
                <w:ilvl w:val="0"/>
                <w:numId w:val="22"/>
              </w:numPr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pct"/>
            <w:shd w:val="clear" w:color="auto" w:fill="auto"/>
          </w:tcPr>
          <w:p w:rsidR="00454D65" w:rsidRPr="00E44DED" w:rsidRDefault="00454D65" w:rsidP="00F334E8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4DED">
              <w:rPr>
                <w:rFonts w:ascii="Times New Roman" w:hAnsi="Times New Roman"/>
                <w:sz w:val="28"/>
                <w:szCs w:val="28"/>
              </w:rPr>
              <w:t>Чем отличаются люди друг от друга</w:t>
            </w:r>
          </w:p>
        </w:tc>
        <w:tc>
          <w:tcPr>
            <w:tcW w:w="1163" w:type="pct"/>
            <w:shd w:val="clear" w:color="auto" w:fill="auto"/>
          </w:tcPr>
          <w:p w:rsidR="00454D65" w:rsidRPr="00E44DED" w:rsidRDefault="00454D65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:rsidR="00454D65" w:rsidRPr="00E44DED" w:rsidRDefault="00454D65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454D65" w:rsidRPr="00E44DED" w:rsidTr="00F334E8">
        <w:tc>
          <w:tcPr>
            <w:tcW w:w="313" w:type="pct"/>
            <w:shd w:val="clear" w:color="auto" w:fill="auto"/>
          </w:tcPr>
          <w:p w:rsidR="00454D65" w:rsidRPr="00E44DED" w:rsidRDefault="00454D65" w:rsidP="00D955E6">
            <w:pPr>
              <w:pStyle w:val="ac"/>
              <w:numPr>
                <w:ilvl w:val="0"/>
                <w:numId w:val="22"/>
              </w:numPr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pct"/>
            <w:shd w:val="clear" w:color="auto" w:fill="auto"/>
          </w:tcPr>
          <w:p w:rsidR="00454D65" w:rsidRPr="00E44DED" w:rsidRDefault="00454D65" w:rsidP="00F334E8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4DED">
              <w:rPr>
                <w:rFonts w:ascii="Times New Roman" w:hAnsi="Times New Roman"/>
                <w:sz w:val="28"/>
                <w:szCs w:val="28"/>
              </w:rPr>
              <w:t>Какой Я - Какой Ты</w:t>
            </w:r>
          </w:p>
        </w:tc>
        <w:tc>
          <w:tcPr>
            <w:tcW w:w="1163" w:type="pct"/>
            <w:shd w:val="clear" w:color="auto" w:fill="auto"/>
          </w:tcPr>
          <w:p w:rsidR="00454D65" w:rsidRPr="00E44DED" w:rsidRDefault="00454D65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:rsidR="00454D65" w:rsidRPr="00E44DED" w:rsidRDefault="00454D65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454D65" w:rsidRPr="00E44DED" w:rsidTr="00F334E8">
        <w:tc>
          <w:tcPr>
            <w:tcW w:w="313" w:type="pct"/>
            <w:shd w:val="clear" w:color="auto" w:fill="auto"/>
          </w:tcPr>
          <w:p w:rsidR="00454D65" w:rsidRPr="00E44DED" w:rsidRDefault="00454D65" w:rsidP="00D955E6">
            <w:pPr>
              <w:pStyle w:val="ac"/>
              <w:numPr>
                <w:ilvl w:val="0"/>
                <w:numId w:val="22"/>
              </w:numPr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pct"/>
            <w:shd w:val="clear" w:color="auto" w:fill="auto"/>
          </w:tcPr>
          <w:p w:rsidR="00454D65" w:rsidRPr="00E44DED" w:rsidRDefault="00454D65" w:rsidP="00F334E8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4DED">
              <w:rPr>
                <w:rFonts w:ascii="Times New Roman" w:hAnsi="Times New Roman"/>
                <w:sz w:val="28"/>
                <w:szCs w:val="28"/>
              </w:rPr>
              <w:t>Трудности школьников</w:t>
            </w:r>
          </w:p>
        </w:tc>
        <w:tc>
          <w:tcPr>
            <w:tcW w:w="1163" w:type="pct"/>
            <w:shd w:val="clear" w:color="auto" w:fill="auto"/>
          </w:tcPr>
          <w:p w:rsidR="00454D65" w:rsidRPr="00E44DED" w:rsidRDefault="00454D65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:rsidR="00454D65" w:rsidRPr="00E44DED" w:rsidRDefault="00197DEB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7E7147" w:rsidRPr="00E44DED" w:rsidTr="00F334E8">
        <w:tc>
          <w:tcPr>
            <w:tcW w:w="2864" w:type="pct"/>
            <w:gridSpan w:val="2"/>
            <w:shd w:val="clear" w:color="auto" w:fill="auto"/>
          </w:tcPr>
          <w:p w:rsidR="007E7147" w:rsidRPr="00E44DED" w:rsidRDefault="00197DEB" w:rsidP="00F334E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33часа</w:t>
            </w:r>
          </w:p>
        </w:tc>
        <w:tc>
          <w:tcPr>
            <w:tcW w:w="1163" w:type="pct"/>
            <w:shd w:val="clear" w:color="auto" w:fill="auto"/>
          </w:tcPr>
          <w:p w:rsidR="007E7147" w:rsidRPr="00E44DED" w:rsidRDefault="00454D65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44DED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7E7147" w:rsidRPr="00E44DED" w:rsidRDefault="00197DEB" w:rsidP="00F334E8">
            <w:pPr>
              <w:pStyle w:val="afa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</w:t>
            </w:r>
          </w:p>
        </w:tc>
      </w:tr>
    </w:tbl>
    <w:p w:rsidR="007E7147" w:rsidRPr="00DA3504" w:rsidRDefault="007E7147" w:rsidP="007E7147">
      <w:pPr>
        <w:jc w:val="both"/>
        <w:rPr>
          <w:rFonts w:ascii="Times New Roman" w:hAnsi="Times New Roman"/>
          <w:sz w:val="32"/>
          <w:szCs w:val="24"/>
        </w:rPr>
      </w:pPr>
    </w:p>
    <w:p w:rsidR="007E7147" w:rsidRDefault="007E7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2A49" w:rsidRDefault="00212A49" w:rsidP="00212A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334E8" w:rsidRPr="00212A49" w:rsidRDefault="00F334E8" w:rsidP="00212A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49" w:rsidRPr="00212A49" w:rsidRDefault="00F334E8" w:rsidP="00F334E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8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8100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общеобразовательная (общеразвивающая)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A49">
        <w:rPr>
          <w:rFonts w:ascii="Times New Roman" w:eastAsia="Times New Roman" w:hAnsi="Times New Roman" w:cs="Times New Roman"/>
          <w:sz w:val="28"/>
          <w:szCs w:val="28"/>
        </w:rPr>
        <w:t>«Школа добра»</w:t>
      </w:r>
      <w:r w:rsidR="00212A49" w:rsidRPr="00212A49">
        <w:rPr>
          <w:rFonts w:ascii="Times New Roman" w:eastAsia="Times New Roman" w:hAnsi="Times New Roman" w:cs="Times New Roman"/>
          <w:sz w:val="28"/>
          <w:szCs w:val="28"/>
        </w:rPr>
        <w:t xml:space="preserve">  рассчитана на 33 часа.</w:t>
      </w:r>
    </w:p>
    <w:p w:rsidR="00212A49" w:rsidRDefault="00212A49" w:rsidP="00212A4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При определении содержания программы психолого-педагогического сопровождения в начальных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="00197DEB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коррекционного образования</w:t>
      </w:r>
      <w:r w:rsidRPr="00212A49">
        <w:rPr>
          <w:rFonts w:ascii="Times New Roman" w:eastAsia="Times New Roman" w:hAnsi="Times New Roman" w:cs="Times New Roman"/>
          <w:sz w:val="28"/>
          <w:szCs w:val="28"/>
        </w:rPr>
        <w:t xml:space="preserve"> основой является понимание главных проблем школьников, которые отражены в работах по возрастной и педагогической психологии. Основным направлением психологической работы с учащимися младшего школьного возраста</w:t>
      </w:r>
      <w:r w:rsidR="00197DEB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Pr="00212A49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продуктивная работа с детскими страхами и тревогами.</w:t>
      </w:r>
    </w:p>
    <w:p w:rsidR="001E4FCC" w:rsidRDefault="001E4FCC" w:rsidP="00212A4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Мои чувства (занятия 1 - 12)</w:t>
      </w:r>
    </w:p>
    <w:p w:rsidR="001E4FCC" w:rsidRDefault="001E4FCC" w:rsidP="00212A4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1E4FCC" w:rsidRDefault="001E4FCC" w:rsidP="00D955E6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умению распознавать и описывать свои чувства и чувства других людей;</w:t>
      </w:r>
    </w:p>
    <w:p w:rsidR="001E4FCC" w:rsidRDefault="001E4FCC" w:rsidP="00D955E6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эмоциями радости, страха, гнева;</w:t>
      </w:r>
    </w:p>
    <w:p w:rsidR="001E4FCC" w:rsidRDefault="001E4FCC" w:rsidP="00D955E6">
      <w:pPr>
        <w:pStyle w:val="ac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пониманию относительности в оценке чувств.</w:t>
      </w:r>
    </w:p>
    <w:p w:rsidR="00F334E8" w:rsidRDefault="00F334E8" w:rsidP="001E4F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CC" w:rsidRDefault="001E4FCC" w:rsidP="001E4F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Чем люди отличаются друг от друга (занятия 13 - 21)</w:t>
      </w:r>
    </w:p>
    <w:p w:rsidR="001E4FCC" w:rsidRDefault="001E4FCC" w:rsidP="001E4F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1E4FCC" w:rsidRDefault="001E4FCC" w:rsidP="00D955E6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 детей с понятиями «качества людей»;</w:t>
      </w:r>
    </w:p>
    <w:p w:rsidR="001E4FCC" w:rsidRDefault="001E4FCC" w:rsidP="00D955E6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детям исследовать свои качества, изучить свои особенности.</w:t>
      </w:r>
    </w:p>
    <w:p w:rsidR="00F334E8" w:rsidRDefault="00F334E8" w:rsidP="001E4F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CC" w:rsidRDefault="001E4FCC" w:rsidP="001E4F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Какой Я - Какой Ты (занятия 22 - 27)</w:t>
      </w:r>
    </w:p>
    <w:p w:rsidR="001E4FCC" w:rsidRDefault="001E4FCC" w:rsidP="001E4F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1E4FCC" w:rsidRDefault="001E4FCC" w:rsidP="00D955E6">
      <w:pPr>
        <w:pStyle w:val="ac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детям осознать наличие у себя различных положительных качеств;</w:t>
      </w:r>
    </w:p>
    <w:p w:rsidR="001E4FCC" w:rsidRDefault="001E4FCC" w:rsidP="00D955E6">
      <w:pPr>
        <w:pStyle w:val="ac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находить положительные качества во всех людях.</w:t>
      </w:r>
    </w:p>
    <w:p w:rsidR="00F334E8" w:rsidRDefault="00F334E8" w:rsidP="001E4F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CC" w:rsidRDefault="001E4FCC" w:rsidP="001E4F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Трудности школьника (занятия 23 - 33)</w:t>
      </w:r>
    </w:p>
    <w:p w:rsidR="00F63093" w:rsidRDefault="001E4FCC" w:rsidP="00F33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научить детей справляться с проблемами.</w:t>
      </w:r>
      <w:r w:rsidR="007E71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147" w:rsidRPr="00EE40E0" w:rsidRDefault="007E7147" w:rsidP="007E71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</w:t>
      </w:r>
      <w:r w:rsidRPr="00EE40E0">
        <w:rPr>
          <w:rFonts w:ascii="Times New Roman" w:hAnsi="Times New Roman" w:cs="Times New Roman"/>
          <w:b/>
          <w:sz w:val="28"/>
          <w:szCs w:val="28"/>
        </w:rPr>
        <w:t>печение</w:t>
      </w:r>
    </w:p>
    <w:p w:rsidR="00AE05CE" w:rsidRDefault="00AE05CE" w:rsidP="00F334E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5CE">
        <w:rPr>
          <w:rFonts w:ascii="Times New Roman" w:eastAsia="Times New Roman" w:hAnsi="Times New Roman" w:cs="Times New Roman"/>
          <w:sz w:val="28"/>
          <w:szCs w:val="28"/>
        </w:rPr>
        <w:t>Реализует данную программу педагог-психолог, владеющий навыками работы с детьми с ОВЗ и детьми «группы риска».</w:t>
      </w:r>
    </w:p>
    <w:p w:rsidR="00F334E8" w:rsidRDefault="00F334E8" w:rsidP="00F334E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5CE">
        <w:rPr>
          <w:rFonts w:ascii="Times New Roman" w:eastAsia="Times New Roman" w:hAnsi="Times New Roman" w:cs="Times New Roman"/>
          <w:sz w:val="28"/>
          <w:szCs w:val="28"/>
        </w:rPr>
        <w:t>Занятия проводятся в форме проблемно-ценностного общения, бесед, тренингов, игр.</w:t>
      </w:r>
      <w:r w:rsidR="00AE05CE" w:rsidRPr="00AE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147" w:rsidRPr="00212A49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 xml:space="preserve">В процессе групповой работы используются различные приемы, большинство из которых является авторскими разработками либо авторскими модификациями известных методик. Упражнения, как правило, </w:t>
      </w:r>
      <w:proofErr w:type="spellStart"/>
      <w:r w:rsidRPr="00212A49">
        <w:rPr>
          <w:rFonts w:ascii="Times New Roman" w:eastAsia="Times New Roman" w:hAnsi="Times New Roman" w:cs="Times New Roman"/>
          <w:sz w:val="28"/>
          <w:szCs w:val="28"/>
        </w:rPr>
        <w:t>полифункциональны</w:t>
      </w:r>
      <w:proofErr w:type="spellEnd"/>
      <w:r w:rsidRPr="00212A49">
        <w:rPr>
          <w:rFonts w:ascii="Times New Roman" w:eastAsia="Times New Roman" w:hAnsi="Times New Roman" w:cs="Times New Roman"/>
          <w:sz w:val="28"/>
          <w:szCs w:val="28"/>
        </w:rPr>
        <w:t>, с их помощью можно решать сразу несколько задач.</w:t>
      </w:r>
    </w:p>
    <w:p w:rsidR="007E7147" w:rsidRPr="00F334E8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4E8">
        <w:rPr>
          <w:rFonts w:ascii="Times New Roman" w:eastAsia="Times New Roman" w:hAnsi="Times New Roman" w:cs="Times New Roman"/>
          <w:b/>
          <w:sz w:val="28"/>
          <w:szCs w:val="28"/>
        </w:rPr>
        <w:t>Ролевые игры</w:t>
      </w:r>
    </w:p>
    <w:p w:rsidR="007E7147" w:rsidRPr="00212A49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Развитие человека во многом зависит от его ролевого развития. Роль – это функциональная форма, принимаемая человеком в ситуации взаимодействия с другими людьми. Для обеспечения психического здоровья необходимо адекватное ролевое развитие. У детей нарушения ролевого развития обычно проявляется в следующем:</w:t>
      </w:r>
    </w:p>
    <w:p w:rsidR="007E7147" w:rsidRPr="00F334E8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8">
        <w:rPr>
          <w:rFonts w:ascii="Times New Roman" w:eastAsia="Times New Roman" w:hAnsi="Times New Roman" w:cs="Times New Roman"/>
          <w:sz w:val="28"/>
          <w:szCs w:val="28"/>
        </w:rPr>
        <w:t>Ролевая ригидность (неумение переходить из роли в роль);</w:t>
      </w:r>
    </w:p>
    <w:p w:rsidR="007E7147" w:rsidRPr="00F334E8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8">
        <w:rPr>
          <w:rFonts w:ascii="Times New Roman" w:eastAsia="Times New Roman" w:hAnsi="Times New Roman" w:cs="Times New Roman"/>
          <w:sz w:val="28"/>
          <w:szCs w:val="28"/>
        </w:rPr>
        <w:t>Ролевая аморфность (неумение принимать любую роль);</w:t>
      </w:r>
    </w:p>
    <w:p w:rsidR="007E7147" w:rsidRPr="00F334E8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8">
        <w:rPr>
          <w:rFonts w:ascii="Times New Roman" w:eastAsia="Times New Roman" w:hAnsi="Times New Roman" w:cs="Times New Roman"/>
          <w:sz w:val="28"/>
          <w:szCs w:val="28"/>
        </w:rPr>
        <w:t>Отсутствие ролевой креативности (неумение продуцировать новые образы);</w:t>
      </w:r>
    </w:p>
    <w:p w:rsidR="007E7147" w:rsidRPr="00F334E8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E8">
        <w:rPr>
          <w:rFonts w:ascii="Times New Roman" w:eastAsia="Times New Roman" w:hAnsi="Times New Roman" w:cs="Times New Roman"/>
          <w:sz w:val="28"/>
          <w:szCs w:val="28"/>
        </w:rPr>
        <w:t>Принятие патологических ролей.</w:t>
      </w:r>
    </w:p>
    <w:p w:rsidR="007E7147" w:rsidRPr="00212A49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Ролевые игры предполагают принятие ребенком ролей, различных по содержанию и статусу: проигрывание ролей противоположных обычным; проигрывание своей роли в гротескном варианте.</w:t>
      </w:r>
    </w:p>
    <w:p w:rsidR="007E7147" w:rsidRPr="00F334E8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334E8">
        <w:rPr>
          <w:rFonts w:ascii="Times New Roman" w:eastAsia="Times New Roman" w:hAnsi="Times New Roman" w:cs="Times New Roman"/>
          <w:b/>
          <w:sz w:val="28"/>
          <w:szCs w:val="28"/>
        </w:rPr>
        <w:t>Психогимнастические</w:t>
      </w:r>
      <w:proofErr w:type="spellEnd"/>
      <w:r w:rsidRPr="00F334E8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</w:t>
      </w:r>
    </w:p>
    <w:p w:rsidR="007E7147" w:rsidRPr="00212A49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A49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212A49">
        <w:rPr>
          <w:rFonts w:ascii="Times New Roman" w:eastAsia="Times New Roman" w:hAnsi="Times New Roman" w:cs="Times New Roman"/>
          <w:sz w:val="28"/>
          <w:szCs w:val="28"/>
        </w:rPr>
        <w:t xml:space="preserve"> в русле социально-психологического тренинга способствует формированию среды, в которой становятся возможными преднамеренные изменения. Эти изменения могут происходить в состоянии группы в целом, а могут – в состояниях и проявлениях отдельных участников. </w:t>
      </w:r>
      <w:proofErr w:type="gramStart"/>
      <w:r w:rsidRPr="00212A49">
        <w:rPr>
          <w:rFonts w:ascii="Times New Roman" w:eastAsia="Times New Roman" w:hAnsi="Times New Roman" w:cs="Times New Roman"/>
          <w:sz w:val="28"/>
          <w:szCs w:val="28"/>
        </w:rPr>
        <w:t xml:space="preserve">Согласно концепции структуры самосознания личности, предложенной В.С. Мухиной, в структуре самосознания выделяют: имя человека, притязание на </w:t>
      </w:r>
      <w:r w:rsidRPr="00212A4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признание, психологическое время личности (ее прошлое, настоящее, будущее), социальное пространство (ее права и обязанности), половая идентификация.</w:t>
      </w:r>
      <w:proofErr w:type="gramEnd"/>
    </w:p>
    <w:p w:rsidR="007E7147" w:rsidRPr="00212A49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Таким образом,  психологические игры в программе направлены на формирование у детей принятия:</w:t>
      </w:r>
    </w:p>
    <w:p w:rsidR="007E7147" w:rsidRPr="00212A49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Своего имени;</w:t>
      </w:r>
    </w:p>
    <w:p w:rsidR="007E7147" w:rsidRPr="00212A49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Своих качеств характера;</w:t>
      </w:r>
    </w:p>
    <w:p w:rsidR="007E7147" w:rsidRPr="00212A49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Своего прошлого, настоящего и будущего;</w:t>
      </w:r>
    </w:p>
    <w:p w:rsidR="007E7147" w:rsidRPr="00212A49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Своих прав и обязанностей;</w:t>
      </w:r>
    </w:p>
    <w:p w:rsidR="007E7147" w:rsidRPr="00212A49" w:rsidRDefault="007E7147" w:rsidP="00D955E6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>Своего пола.</w:t>
      </w:r>
    </w:p>
    <w:p w:rsidR="007E7147" w:rsidRPr="00F334E8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4E8">
        <w:rPr>
          <w:rFonts w:ascii="Times New Roman" w:eastAsia="Times New Roman" w:hAnsi="Times New Roman" w:cs="Times New Roman"/>
          <w:b/>
          <w:sz w:val="28"/>
          <w:szCs w:val="28"/>
        </w:rPr>
        <w:t>Эмоционально-символические методы</w:t>
      </w:r>
    </w:p>
    <w:p w:rsidR="007E7147" w:rsidRPr="00212A49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4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символов отражает </w:t>
      </w:r>
      <w:proofErr w:type="gramStart"/>
      <w:r w:rsidRPr="00212A49">
        <w:rPr>
          <w:rFonts w:ascii="Times New Roman" w:eastAsia="Times New Roman" w:hAnsi="Times New Roman" w:cs="Times New Roman"/>
          <w:sz w:val="28"/>
          <w:szCs w:val="28"/>
        </w:rPr>
        <w:t>стремлении</w:t>
      </w:r>
      <w:proofErr w:type="gramEnd"/>
      <w:r w:rsidRPr="00212A49">
        <w:rPr>
          <w:rFonts w:ascii="Times New Roman" w:eastAsia="Times New Roman" w:hAnsi="Times New Roman" w:cs="Times New Roman"/>
          <w:sz w:val="28"/>
          <w:szCs w:val="28"/>
        </w:rPr>
        <w:t xml:space="preserve"> психики к развитию, а превращение символов или образов фантазии в осязаемые факты с помощью рисования, сочинения рассказов и стихов, лепки способствует личностной интеграции. В программе используются следующие виды эмоционально-символических методов:</w:t>
      </w:r>
    </w:p>
    <w:p w:rsidR="007E7147" w:rsidRPr="00212A49" w:rsidRDefault="00F334E8" w:rsidP="00D955E6">
      <w:pPr>
        <w:pStyle w:val="ac"/>
        <w:numPr>
          <w:ilvl w:val="0"/>
          <w:numId w:val="23"/>
        </w:numPr>
        <w:spacing w:line="36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147" w:rsidRPr="00212A49">
        <w:rPr>
          <w:rFonts w:ascii="Times New Roman" w:eastAsia="Times New Roman" w:hAnsi="Times New Roman" w:cs="Times New Roman"/>
          <w:sz w:val="28"/>
          <w:szCs w:val="28"/>
        </w:rPr>
        <w:t>Групповое обсуждение различных чувств: радости, обиды, гнева, страха, печали, интереса. В обсуждении используются детские рисунки, выполненные на темы чувств. Во время рисования исследуются и обсуждаются чувства и мысли, которые не удается раскрыть в процессе вербального общения.</w:t>
      </w:r>
    </w:p>
    <w:p w:rsidR="007E7147" w:rsidRPr="00DE657F" w:rsidRDefault="00F334E8" w:rsidP="00D955E6">
      <w:pPr>
        <w:pStyle w:val="ac"/>
        <w:numPr>
          <w:ilvl w:val="0"/>
          <w:numId w:val="23"/>
        </w:numPr>
        <w:spacing w:line="36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147" w:rsidRPr="00212A49">
        <w:rPr>
          <w:rFonts w:ascii="Times New Roman" w:eastAsia="Times New Roman" w:hAnsi="Times New Roman" w:cs="Times New Roman"/>
          <w:sz w:val="28"/>
          <w:szCs w:val="28"/>
        </w:rPr>
        <w:t>Направленное рисование, то есть рисование на определенные темы. В программе использовалось рисование при прослушивании сказок (терапевтических метафор). Дети могли рисовать все, что приводит им в голову при прослушивании сказок. Направленное рисование облегчает процесс самораскрытия детей и процесс принятия решений.</w:t>
      </w:r>
    </w:p>
    <w:p w:rsidR="00F334E8" w:rsidRDefault="00F334E8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147" w:rsidRPr="00DE657F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В школе имеются все необходимые ресурсы для оказания качественных образовательных услуг: педагогические, материально-технические, управленческие. </w:t>
      </w:r>
    </w:p>
    <w:p w:rsidR="007E7147" w:rsidRPr="00F334E8" w:rsidRDefault="007E7147" w:rsidP="00D955E6">
      <w:pPr>
        <w:pStyle w:val="ac"/>
        <w:numPr>
          <w:ilvl w:val="0"/>
          <w:numId w:val="23"/>
        </w:numPr>
        <w:spacing w:line="36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0E0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школе действует комплексная служба сопровождения УВП, цель которой – создание психолого-педагогических условий для успешного обучения и развития учащихся в ситуациях школьного взаимодействия, обеспечение оптимальных условий пребывания учащихся в школе.</w:t>
      </w:r>
      <w:r w:rsidRPr="00F334E8">
        <w:rPr>
          <w:rFonts w:ascii="Times New Roman" w:eastAsia="Times New Roman" w:hAnsi="Times New Roman" w:cs="Times New Roman"/>
          <w:sz w:val="28"/>
          <w:szCs w:val="28"/>
        </w:rPr>
        <w:t xml:space="preserve"> Реализует данную программу педагог-психолог, владеющий навыками работы с детьми с ОВЗ и детьми «группы риска».</w:t>
      </w:r>
    </w:p>
    <w:p w:rsidR="007E7147" w:rsidRPr="00DE657F" w:rsidRDefault="007E7147" w:rsidP="00D955E6">
      <w:pPr>
        <w:pStyle w:val="ac"/>
        <w:numPr>
          <w:ilvl w:val="0"/>
          <w:numId w:val="23"/>
        </w:numPr>
        <w:spacing w:line="36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7F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существует программно-методическое и дидактическое обеспечение программы.</w:t>
      </w:r>
    </w:p>
    <w:p w:rsidR="00AE05CE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7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05CE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реализации данной программы </w:t>
      </w:r>
      <w:r w:rsidR="00AE05CE">
        <w:rPr>
          <w:rFonts w:ascii="Times New Roman" w:eastAsia="Times New Roman" w:hAnsi="Times New Roman" w:cs="Times New Roman"/>
          <w:sz w:val="28"/>
          <w:szCs w:val="28"/>
        </w:rPr>
        <w:t>необходимы:</w:t>
      </w:r>
    </w:p>
    <w:p w:rsidR="00AE05CE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кабинет для проведения занятий, </w:t>
      </w:r>
    </w:p>
    <w:p w:rsidR="00AE05CE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7F">
        <w:rPr>
          <w:rFonts w:ascii="Times New Roman" w:eastAsia="Times New Roman" w:hAnsi="Times New Roman" w:cs="Times New Roman"/>
          <w:sz w:val="28"/>
          <w:szCs w:val="28"/>
        </w:rPr>
        <w:t>мультимедийн</w:t>
      </w:r>
      <w:r w:rsidR="00AE05CE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E657F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</w:t>
      </w:r>
      <w:r w:rsidR="00AE05C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5CE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для рисования: гуашевые краски, кисти, баночки для воды, цветные и простые карандаши, фломастеры, маркеры, ластик, бумага формата А</w:t>
      </w:r>
      <w:proofErr w:type="gramStart"/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А2, А1; </w:t>
      </w:r>
    </w:p>
    <w:p w:rsidR="00AE05CE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клей, </w:t>
      </w:r>
      <w:proofErr w:type="spellStart"/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скотч-лента, </w:t>
      </w:r>
    </w:p>
    <w:p w:rsidR="00AE05CE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 </w:t>
      </w:r>
    </w:p>
    <w:p w:rsidR="00AE05CE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кнопки или магниты для крепления продуктов на доске, </w:t>
      </w:r>
    </w:p>
    <w:p w:rsidR="00226421" w:rsidRDefault="00226421" w:rsidP="002264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инструментальных фоновых мелодий; </w:t>
      </w:r>
    </w:p>
    <w:p w:rsidR="00226421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заготовленные задания ведущего на каждое занятие и упражнение; </w:t>
      </w:r>
    </w:p>
    <w:p w:rsidR="007E7147" w:rsidRPr="00DE657F" w:rsidRDefault="007E7147" w:rsidP="007E71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оборудование при проведении психологических игр индивидуально для каждой игры и указан</w:t>
      </w:r>
      <w:r w:rsidR="002264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4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6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программы</w:t>
      </w:r>
      <w:r w:rsidRPr="00DE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093" w:rsidRDefault="00F63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7147" w:rsidRDefault="007E7147" w:rsidP="007E71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E0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используемая педагогом для разработки программы и организации образовательного процесса</w:t>
      </w:r>
    </w:p>
    <w:p w:rsidR="007E7147" w:rsidRPr="00EE40E0" w:rsidRDefault="007E7147" w:rsidP="007E714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47" w:rsidRPr="00DE657F" w:rsidRDefault="007E7147" w:rsidP="00D955E6">
      <w:pPr>
        <w:pStyle w:val="af5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О.В. Тропинка к своему Я: Программа формирования психологического здоровья у младших школьников. М.: Генезис, 2001 г.</w:t>
      </w:r>
    </w:p>
    <w:p w:rsidR="007E7147" w:rsidRPr="00DE657F" w:rsidRDefault="007E7147" w:rsidP="00D955E6">
      <w:pPr>
        <w:pStyle w:val="af5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>Младший школьник: развитие познавательных способностей: Пособие для учителя/ И.В. Дубровина, А.Д. Андреева, Е.Е. Данилова и др.: Под редакцией И.В. Дубровиной – Москва: Просвещение, 2003 г.</w:t>
      </w:r>
    </w:p>
    <w:p w:rsidR="007E7147" w:rsidRPr="00DE657F" w:rsidRDefault="007E7147" w:rsidP="00D955E6">
      <w:pPr>
        <w:pStyle w:val="af5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DE657F">
        <w:rPr>
          <w:sz w:val="28"/>
          <w:szCs w:val="28"/>
        </w:rPr>
        <w:t>Дробинская</w:t>
      </w:r>
      <w:proofErr w:type="spellEnd"/>
      <w:r w:rsidRPr="00DE657F">
        <w:rPr>
          <w:sz w:val="28"/>
          <w:szCs w:val="28"/>
        </w:rPr>
        <w:t xml:space="preserve"> А.О. Ребенок с задержкой психического развития: понять, чтобы помочь. – Москва: Школьная Пресса, 2005 г.</w:t>
      </w:r>
    </w:p>
    <w:p w:rsidR="007E7147" w:rsidRPr="00DE657F" w:rsidRDefault="007E7147" w:rsidP="00D955E6">
      <w:pPr>
        <w:pStyle w:val="af5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>Диагностика и коррекция задержки психического развития у детей: Пособие для учителей и специалистов коррекционно-развивающего обучения./Под редакцией С.Г. Шевченко. – Москва: АРКТИ, 2004 г.</w:t>
      </w:r>
    </w:p>
    <w:p w:rsidR="007E7147" w:rsidRPr="00DE657F" w:rsidRDefault="007E7147" w:rsidP="00D955E6">
      <w:pPr>
        <w:pStyle w:val="af5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>Психолого-медико-педагогическое обследование ребенка. Комплект рабочих материалов. /Под общей редакцией М.М. Семаго – Москва: АРКТИ, 2001 г.</w:t>
      </w:r>
    </w:p>
    <w:p w:rsidR="007E7147" w:rsidRPr="00DE657F" w:rsidRDefault="007E7147" w:rsidP="00D955E6">
      <w:pPr>
        <w:pStyle w:val="af5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>Методические рекомендации по использованию диагностического комплекта «Исследование особенностей развития познавательной сферы детей дошкольного и младшего школьного возраста /Авторы-составители Семаго Н.Я., Семаго М.М. – Москва: АРКТИ, 2001 г.</w:t>
      </w:r>
    </w:p>
    <w:p w:rsidR="007E7147" w:rsidRPr="00DE657F" w:rsidRDefault="007E7147" w:rsidP="00D955E6">
      <w:pPr>
        <w:pStyle w:val="af5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E657F">
        <w:rPr>
          <w:sz w:val="28"/>
          <w:szCs w:val="28"/>
        </w:rPr>
        <w:t>Никишина В.Б. Практическая психология в работе с детьми с задержкой психического развития: пособие для психологов и педагогов – Москва: Гуманитарный издательский центр ВЛАДОС, 2004 г.</w:t>
      </w:r>
    </w:p>
    <w:p w:rsidR="007E7147" w:rsidRDefault="007E7147" w:rsidP="007E71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147" w:rsidRDefault="007E7147" w:rsidP="007E71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147" w:rsidRDefault="007E7147" w:rsidP="007E71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093" w:rsidRDefault="00F63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A49" w:rsidRPr="009E7E20" w:rsidRDefault="007E7147" w:rsidP="00212A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212A49" w:rsidRPr="009E7E20">
        <w:rPr>
          <w:rFonts w:ascii="Times New Roman" w:hAnsi="Times New Roman" w:cs="Times New Roman"/>
          <w:b/>
          <w:sz w:val="28"/>
          <w:szCs w:val="28"/>
        </w:rPr>
        <w:t>ематическое планирование занятий</w:t>
      </w:r>
    </w:p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959"/>
        <w:gridCol w:w="7217"/>
        <w:gridCol w:w="1713"/>
      </w:tblGrid>
      <w:tr w:rsidR="00212A49" w:rsidRPr="009E7E20" w:rsidTr="003241AF">
        <w:tc>
          <w:tcPr>
            <w:tcW w:w="959" w:type="dxa"/>
            <w:vAlign w:val="center"/>
          </w:tcPr>
          <w:p w:rsidR="00212A49" w:rsidRPr="009E7E20" w:rsidRDefault="00212A49" w:rsidP="003241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9E7E20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gramStart"/>
            <w:r w:rsidRPr="009E7E20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gramEnd"/>
            <w:r w:rsidRPr="009E7E20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7217" w:type="dxa"/>
            <w:vAlign w:val="center"/>
          </w:tcPr>
          <w:p w:rsidR="00212A49" w:rsidRPr="009E7E20" w:rsidRDefault="00212A49" w:rsidP="003241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9E7E20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Развиваемые психологические процессы</w:t>
            </w:r>
          </w:p>
        </w:tc>
        <w:tc>
          <w:tcPr>
            <w:tcW w:w="1713" w:type="dxa"/>
            <w:vAlign w:val="center"/>
          </w:tcPr>
          <w:p w:rsidR="00212A49" w:rsidRPr="009E7E20" w:rsidRDefault="00212A49" w:rsidP="003241A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9E7E20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</w:tr>
      <w:tr w:rsidR="00681857" w:rsidRPr="009E7E20" w:rsidTr="00984059">
        <w:tc>
          <w:tcPr>
            <w:tcW w:w="9889" w:type="dxa"/>
            <w:gridSpan w:val="3"/>
          </w:tcPr>
          <w:p w:rsidR="00681857" w:rsidRPr="00997A54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A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Мои чувства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Знакомство. Введение в психологию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Радость. Что такое мимика?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Радость. Как ее доставить другому человеку?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Жесты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Радость можно передать прикосновением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Радость можно подарить взглядом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Страх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Страх и его относительность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681857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Как справиться со страхом</w:t>
            </w:r>
          </w:p>
        </w:tc>
        <w:tc>
          <w:tcPr>
            <w:tcW w:w="1713" w:type="dxa"/>
            <w:vAlign w:val="center"/>
          </w:tcPr>
          <w:p w:rsidR="00212A49" w:rsidRPr="009E7E20" w:rsidRDefault="00681857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Гнев. С какими чувствами он дружит?</w:t>
            </w:r>
          </w:p>
        </w:tc>
        <w:tc>
          <w:tcPr>
            <w:tcW w:w="1713" w:type="dxa"/>
            <w:vAlign w:val="center"/>
          </w:tcPr>
          <w:p w:rsidR="00212A49" w:rsidRPr="009E7E20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Может ли гнев принести пользу?</w:t>
            </w:r>
          </w:p>
        </w:tc>
        <w:tc>
          <w:tcPr>
            <w:tcW w:w="1713" w:type="dxa"/>
            <w:vAlign w:val="center"/>
          </w:tcPr>
          <w:p w:rsidR="00212A49" w:rsidRPr="009E7E20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681857" w:rsidRPr="00681857" w:rsidTr="003241AF">
        <w:tc>
          <w:tcPr>
            <w:tcW w:w="959" w:type="dxa"/>
          </w:tcPr>
          <w:p w:rsidR="00212A49" w:rsidRPr="00997A54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97A54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97A5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Разные чувства</w:t>
            </w:r>
          </w:p>
        </w:tc>
        <w:tc>
          <w:tcPr>
            <w:tcW w:w="1713" w:type="dxa"/>
            <w:vAlign w:val="center"/>
          </w:tcPr>
          <w:p w:rsidR="00212A49" w:rsidRPr="00997A54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97A5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997A54" w:rsidRPr="00681857" w:rsidTr="00D04FB2">
        <w:tc>
          <w:tcPr>
            <w:tcW w:w="9889" w:type="dxa"/>
            <w:gridSpan w:val="3"/>
          </w:tcPr>
          <w:p w:rsidR="00997A54" w:rsidRPr="00997A54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A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Чем люди отличаются друг от друга</w:t>
            </w:r>
          </w:p>
        </w:tc>
      </w:tr>
      <w:tr w:rsidR="00212A49" w:rsidRPr="009E7E20" w:rsidTr="003241AF">
        <w:tc>
          <w:tcPr>
            <w:tcW w:w="959" w:type="dxa"/>
          </w:tcPr>
          <w:p w:rsidR="00212A49" w:rsidRPr="009E7E20" w:rsidRDefault="00212A4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212A49" w:rsidRPr="009E7E20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Качества людей</w:t>
            </w:r>
          </w:p>
        </w:tc>
        <w:tc>
          <w:tcPr>
            <w:tcW w:w="1713" w:type="dxa"/>
            <w:vAlign w:val="center"/>
          </w:tcPr>
          <w:p w:rsidR="00212A49" w:rsidRPr="009E7E20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 w:val="restart"/>
            <w:vAlign w:val="center"/>
          </w:tcPr>
          <w:p w:rsidR="00997A54" w:rsidRPr="009E7E20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Люди отличаются друг от друга своими качествами</w:t>
            </w:r>
          </w:p>
        </w:tc>
        <w:tc>
          <w:tcPr>
            <w:tcW w:w="1713" w:type="dxa"/>
            <w:vMerge w:val="restart"/>
            <w:vAlign w:val="center"/>
          </w:tcPr>
          <w:p w:rsidR="00997A54" w:rsidRPr="009E7E20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/>
            <w:vAlign w:val="center"/>
          </w:tcPr>
          <w:p w:rsidR="00997A54" w:rsidRPr="009E7E20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997A54" w:rsidRPr="009E7E20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/>
            <w:vAlign w:val="center"/>
          </w:tcPr>
          <w:p w:rsidR="00997A54" w:rsidRPr="009E7E20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997A54" w:rsidRPr="009E7E20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/>
            <w:vAlign w:val="center"/>
          </w:tcPr>
          <w:p w:rsidR="00997A54" w:rsidRPr="009E7E20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997A54" w:rsidRPr="009E7E20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997A54" w:rsidRPr="009E7E20" w:rsidRDefault="00997A54" w:rsidP="00775A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«Светлые» качества</w:t>
            </w:r>
          </w:p>
        </w:tc>
        <w:tc>
          <w:tcPr>
            <w:tcW w:w="1713" w:type="dxa"/>
            <w:vAlign w:val="center"/>
          </w:tcPr>
          <w:p w:rsidR="00997A54" w:rsidRPr="009E7E20" w:rsidRDefault="00997A54" w:rsidP="00312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997A54" w:rsidRPr="009E7E20" w:rsidRDefault="00997A54" w:rsidP="00775A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«Темные» качества</w:t>
            </w:r>
          </w:p>
        </w:tc>
        <w:tc>
          <w:tcPr>
            <w:tcW w:w="1713" w:type="dxa"/>
            <w:vAlign w:val="center"/>
          </w:tcPr>
          <w:p w:rsidR="00997A54" w:rsidRPr="009E7E20" w:rsidRDefault="00997A54" w:rsidP="003126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 w:val="restart"/>
            <w:vAlign w:val="center"/>
          </w:tcPr>
          <w:p w:rsidR="00997A54" w:rsidRPr="009E7E20" w:rsidRDefault="00997A54" w:rsidP="00775A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каждом человеке есть качества светлые и темные</w:t>
            </w:r>
          </w:p>
        </w:tc>
        <w:tc>
          <w:tcPr>
            <w:tcW w:w="1713" w:type="dxa"/>
            <w:vMerge w:val="restart"/>
            <w:vAlign w:val="center"/>
          </w:tcPr>
          <w:p w:rsidR="00997A54" w:rsidRPr="009E7E20" w:rsidRDefault="00997A54" w:rsidP="001970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vMerge/>
            <w:vAlign w:val="center"/>
          </w:tcPr>
          <w:p w:rsidR="00997A54" w:rsidRPr="009E7E20" w:rsidRDefault="00997A54" w:rsidP="001970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997A54" w:rsidRPr="009E7E20" w:rsidRDefault="00997A54" w:rsidP="001970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97A54" w:rsidRPr="009E7E20" w:rsidTr="0014739A">
        <w:tc>
          <w:tcPr>
            <w:tcW w:w="9889" w:type="dxa"/>
            <w:gridSpan w:val="3"/>
          </w:tcPr>
          <w:p w:rsidR="00997A54" w:rsidRPr="00997A54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997A54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Тема 3. Какой Я - Какой Ты</w:t>
            </w: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997A54" w:rsidRPr="009E7E20" w:rsidRDefault="00997A54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Какой Я?</w:t>
            </w:r>
          </w:p>
        </w:tc>
        <w:tc>
          <w:tcPr>
            <w:tcW w:w="1713" w:type="dxa"/>
            <w:vAlign w:val="center"/>
          </w:tcPr>
          <w:p w:rsidR="00997A54" w:rsidRPr="009E7E20" w:rsidRDefault="00997A54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5E0129" w:rsidRPr="009E7E20" w:rsidTr="003241AF">
        <w:tc>
          <w:tcPr>
            <w:tcW w:w="959" w:type="dxa"/>
          </w:tcPr>
          <w:p w:rsidR="005E0129" w:rsidRPr="009E7E20" w:rsidRDefault="005E012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 w:val="restart"/>
            <w:vAlign w:val="center"/>
          </w:tcPr>
          <w:p w:rsidR="005E0129" w:rsidRPr="009E7E20" w:rsidRDefault="005E0129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Я и другие</w:t>
            </w:r>
          </w:p>
        </w:tc>
        <w:tc>
          <w:tcPr>
            <w:tcW w:w="1713" w:type="dxa"/>
            <w:vMerge w:val="restart"/>
            <w:vAlign w:val="center"/>
          </w:tcPr>
          <w:p w:rsidR="005E0129" w:rsidRPr="009E7E20" w:rsidRDefault="005E0129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5E0129" w:rsidRPr="009E7E20" w:rsidTr="003241AF">
        <w:tc>
          <w:tcPr>
            <w:tcW w:w="959" w:type="dxa"/>
          </w:tcPr>
          <w:p w:rsidR="005E0129" w:rsidRPr="009E7E20" w:rsidRDefault="005E012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/>
            <w:vAlign w:val="center"/>
          </w:tcPr>
          <w:p w:rsidR="005E0129" w:rsidRPr="009E7E20" w:rsidRDefault="005E0129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5E0129" w:rsidRPr="009E7E20" w:rsidRDefault="005E0129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E0129" w:rsidRPr="009E7E20" w:rsidTr="003241AF">
        <w:tc>
          <w:tcPr>
            <w:tcW w:w="959" w:type="dxa"/>
          </w:tcPr>
          <w:p w:rsidR="005E0129" w:rsidRPr="009E7E20" w:rsidRDefault="005E012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 w:val="restart"/>
            <w:vAlign w:val="center"/>
          </w:tcPr>
          <w:p w:rsidR="005E0129" w:rsidRPr="009E7E20" w:rsidRDefault="005E0129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Какой Ты?</w:t>
            </w:r>
          </w:p>
        </w:tc>
        <w:tc>
          <w:tcPr>
            <w:tcW w:w="1713" w:type="dxa"/>
            <w:vMerge w:val="restart"/>
            <w:vAlign w:val="center"/>
          </w:tcPr>
          <w:p w:rsidR="005E0129" w:rsidRPr="009E7E20" w:rsidRDefault="005E0129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5E0129" w:rsidRPr="009E7E20" w:rsidTr="003241AF">
        <w:tc>
          <w:tcPr>
            <w:tcW w:w="959" w:type="dxa"/>
          </w:tcPr>
          <w:p w:rsidR="005E0129" w:rsidRPr="009E7E20" w:rsidRDefault="005E0129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/>
            <w:vAlign w:val="center"/>
          </w:tcPr>
          <w:p w:rsidR="005E0129" w:rsidRPr="009E7E20" w:rsidRDefault="005E0129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5E0129" w:rsidRPr="009E7E20" w:rsidRDefault="005E0129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997A54" w:rsidRPr="009E7E20" w:rsidRDefault="005E0129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Мы среди людей</w:t>
            </w:r>
          </w:p>
        </w:tc>
        <w:tc>
          <w:tcPr>
            <w:tcW w:w="1713" w:type="dxa"/>
            <w:vAlign w:val="center"/>
          </w:tcPr>
          <w:p w:rsidR="00997A54" w:rsidRPr="009E7E20" w:rsidRDefault="005E0129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997A54" w:rsidRPr="009E7E20" w:rsidTr="00340A01">
        <w:tc>
          <w:tcPr>
            <w:tcW w:w="9889" w:type="dxa"/>
            <w:gridSpan w:val="3"/>
          </w:tcPr>
          <w:p w:rsidR="00997A54" w:rsidRPr="005E0129" w:rsidRDefault="005E0129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FA2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Тема 4. Трудности школьников</w:t>
            </w: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997A54" w:rsidRPr="009E7E20" w:rsidRDefault="005E0129" w:rsidP="00417F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Трудности </w:t>
            </w:r>
            <w:r w:rsidR="00417FA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ребенка в школе, дома, на улице</w:t>
            </w:r>
          </w:p>
        </w:tc>
        <w:tc>
          <w:tcPr>
            <w:tcW w:w="1713" w:type="dxa"/>
            <w:vAlign w:val="center"/>
          </w:tcPr>
          <w:p w:rsidR="00997A54" w:rsidRPr="009E7E20" w:rsidRDefault="005E0129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417FA2" w:rsidRPr="009E7E20" w:rsidTr="003241AF">
        <w:tc>
          <w:tcPr>
            <w:tcW w:w="959" w:type="dxa"/>
          </w:tcPr>
          <w:p w:rsidR="00417FA2" w:rsidRPr="009E7E20" w:rsidRDefault="00417FA2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 w:val="restart"/>
            <w:vAlign w:val="center"/>
          </w:tcPr>
          <w:p w:rsidR="00417FA2" w:rsidRPr="009E7E20" w:rsidRDefault="00417FA2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Школьные трудности</w:t>
            </w:r>
          </w:p>
        </w:tc>
        <w:tc>
          <w:tcPr>
            <w:tcW w:w="1713" w:type="dxa"/>
            <w:vMerge w:val="restart"/>
            <w:vAlign w:val="center"/>
          </w:tcPr>
          <w:p w:rsidR="00417FA2" w:rsidRPr="009E7E20" w:rsidRDefault="00417FA2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417FA2" w:rsidRPr="009E7E20" w:rsidTr="003241AF">
        <w:tc>
          <w:tcPr>
            <w:tcW w:w="959" w:type="dxa"/>
          </w:tcPr>
          <w:p w:rsidR="00417FA2" w:rsidRPr="009E7E20" w:rsidRDefault="00417FA2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/>
            <w:vAlign w:val="center"/>
          </w:tcPr>
          <w:p w:rsidR="00417FA2" w:rsidRPr="009E7E20" w:rsidRDefault="00417FA2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417FA2" w:rsidRPr="009E7E20" w:rsidRDefault="00417FA2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17FA2" w:rsidRPr="009E7E20" w:rsidTr="003241AF">
        <w:tc>
          <w:tcPr>
            <w:tcW w:w="959" w:type="dxa"/>
          </w:tcPr>
          <w:p w:rsidR="00417FA2" w:rsidRPr="009E7E20" w:rsidRDefault="00417FA2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 w:val="restart"/>
            <w:vAlign w:val="center"/>
          </w:tcPr>
          <w:p w:rsidR="00417FA2" w:rsidRPr="009E7E20" w:rsidRDefault="00417FA2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Домашние трудности</w:t>
            </w:r>
          </w:p>
        </w:tc>
        <w:tc>
          <w:tcPr>
            <w:tcW w:w="1713" w:type="dxa"/>
            <w:vMerge w:val="restart"/>
            <w:vAlign w:val="center"/>
          </w:tcPr>
          <w:p w:rsidR="00417FA2" w:rsidRPr="009E7E20" w:rsidRDefault="00417FA2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417FA2" w:rsidRPr="009E7E20" w:rsidTr="003241AF">
        <w:tc>
          <w:tcPr>
            <w:tcW w:w="959" w:type="dxa"/>
          </w:tcPr>
          <w:p w:rsidR="00417FA2" w:rsidRPr="009E7E20" w:rsidRDefault="00417FA2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Merge/>
            <w:vAlign w:val="center"/>
          </w:tcPr>
          <w:p w:rsidR="00417FA2" w:rsidRPr="009E7E20" w:rsidRDefault="00417FA2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417FA2" w:rsidRPr="009E7E20" w:rsidRDefault="00417FA2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97A54" w:rsidRPr="009E7E20" w:rsidTr="003241AF">
        <w:tc>
          <w:tcPr>
            <w:tcW w:w="959" w:type="dxa"/>
          </w:tcPr>
          <w:p w:rsidR="00997A54" w:rsidRPr="009E7E20" w:rsidRDefault="00997A54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217" w:type="dxa"/>
            <w:vAlign w:val="center"/>
          </w:tcPr>
          <w:p w:rsidR="00997A54" w:rsidRPr="009E7E20" w:rsidRDefault="00417FA2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Трудности на улице</w:t>
            </w:r>
          </w:p>
        </w:tc>
        <w:tc>
          <w:tcPr>
            <w:tcW w:w="1713" w:type="dxa"/>
            <w:vAlign w:val="center"/>
          </w:tcPr>
          <w:p w:rsidR="00997A54" w:rsidRPr="009E7E20" w:rsidRDefault="00417FA2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417FA2" w:rsidRPr="009E7E20" w:rsidTr="003241AF">
        <w:tc>
          <w:tcPr>
            <w:tcW w:w="959" w:type="dxa"/>
          </w:tcPr>
          <w:p w:rsidR="00417FA2" w:rsidRPr="009E7E20" w:rsidRDefault="00417FA2" w:rsidP="00D955E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vAlign w:val="center"/>
          </w:tcPr>
          <w:p w:rsidR="00417FA2" w:rsidRPr="00417FA2" w:rsidRDefault="00417FA2" w:rsidP="003241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1713" w:type="dxa"/>
            <w:vAlign w:val="center"/>
          </w:tcPr>
          <w:p w:rsidR="00417FA2" w:rsidRPr="00417FA2" w:rsidRDefault="00417FA2" w:rsidP="003241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167AD" w:rsidRDefault="004167AD" w:rsidP="00416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167AD" w:rsidSect="00E90A5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3E"/>
    <w:multiLevelType w:val="hybridMultilevel"/>
    <w:tmpl w:val="B646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2E3"/>
    <w:multiLevelType w:val="hybridMultilevel"/>
    <w:tmpl w:val="2308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927FBA"/>
    <w:multiLevelType w:val="hybridMultilevel"/>
    <w:tmpl w:val="9AF63B36"/>
    <w:lvl w:ilvl="0" w:tplc="39D28E7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C56A86"/>
    <w:multiLevelType w:val="hybridMultilevel"/>
    <w:tmpl w:val="CE30A88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B274C4"/>
    <w:multiLevelType w:val="hybridMultilevel"/>
    <w:tmpl w:val="B94E552A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113149"/>
    <w:multiLevelType w:val="hybridMultilevel"/>
    <w:tmpl w:val="DBFA8D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31B0A60"/>
    <w:multiLevelType w:val="hybridMultilevel"/>
    <w:tmpl w:val="881C3D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6A0C57"/>
    <w:multiLevelType w:val="hybridMultilevel"/>
    <w:tmpl w:val="3D541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CC488D"/>
    <w:multiLevelType w:val="hybridMultilevel"/>
    <w:tmpl w:val="FD9C03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FA52223"/>
    <w:multiLevelType w:val="hybridMultilevel"/>
    <w:tmpl w:val="05C83F5C"/>
    <w:lvl w:ilvl="0" w:tplc="7AF4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"/>
  </w:num>
  <w:num w:numId="5">
    <w:abstractNumId w:val="0"/>
  </w:num>
  <w:num w:numId="6">
    <w:abstractNumId w:val="21"/>
  </w:num>
  <w:num w:numId="7">
    <w:abstractNumId w:val="15"/>
  </w:num>
  <w:num w:numId="8">
    <w:abstractNumId w:val="14"/>
  </w:num>
  <w:num w:numId="9">
    <w:abstractNumId w:val="19"/>
  </w:num>
  <w:num w:numId="10">
    <w:abstractNumId w:val="9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20"/>
  </w:num>
  <w:num w:numId="16">
    <w:abstractNumId w:val="16"/>
  </w:num>
  <w:num w:numId="17">
    <w:abstractNumId w:val="3"/>
  </w:num>
  <w:num w:numId="18">
    <w:abstractNumId w:val="8"/>
  </w:num>
  <w:num w:numId="19">
    <w:abstractNumId w:val="2"/>
  </w:num>
  <w:num w:numId="20">
    <w:abstractNumId w:val="4"/>
  </w:num>
  <w:num w:numId="21">
    <w:abstractNumId w:val="13"/>
  </w:num>
  <w:num w:numId="22">
    <w:abstractNumId w:val="10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AD"/>
    <w:rsid w:val="00004EB0"/>
    <w:rsid w:val="00006868"/>
    <w:rsid w:val="00035FBE"/>
    <w:rsid w:val="00052B50"/>
    <w:rsid w:val="00062554"/>
    <w:rsid w:val="000640D7"/>
    <w:rsid w:val="00094808"/>
    <w:rsid w:val="000B3789"/>
    <w:rsid w:val="000B7A8F"/>
    <w:rsid w:val="000E2EF4"/>
    <w:rsid w:val="001468E0"/>
    <w:rsid w:val="00151A48"/>
    <w:rsid w:val="001839E0"/>
    <w:rsid w:val="00197DEB"/>
    <w:rsid w:val="001B0448"/>
    <w:rsid w:val="001C5A46"/>
    <w:rsid w:val="001E4FCC"/>
    <w:rsid w:val="001F32E7"/>
    <w:rsid w:val="00204B74"/>
    <w:rsid w:val="00212A49"/>
    <w:rsid w:val="00226421"/>
    <w:rsid w:val="00297D46"/>
    <w:rsid w:val="00381FCA"/>
    <w:rsid w:val="003B4AF7"/>
    <w:rsid w:val="003B63BC"/>
    <w:rsid w:val="00402127"/>
    <w:rsid w:val="00414C43"/>
    <w:rsid w:val="004167AD"/>
    <w:rsid w:val="00417FA2"/>
    <w:rsid w:val="0042653A"/>
    <w:rsid w:val="00454D65"/>
    <w:rsid w:val="004A2226"/>
    <w:rsid w:val="004B4DE3"/>
    <w:rsid w:val="004F16F0"/>
    <w:rsid w:val="005056F5"/>
    <w:rsid w:val="005333CA"/>
    <w:rsid w:val="005C2116"/>
    <w:rsid w:val="005C3D2B"/>
    <w:rsid w:val="005E0129"/>
    <w:rsid w:val="0064778D"/>
    <w:rsid w:val="006555E0"/>
    <w:rsid w:val="006817F3"/>
    <w:rsid w:val="00681857"/>
    <w:rsid w:val="006C3202"/>
    <w:rsid w:val="006D3217"/>
    <w:rsid w:val="0070327A"/>
    <w:rsid w:val="00736399"/>
    <w:rsid w:val="0074051B"/>
    <w:rsid w:val="00740EC8"/>
    <w:rsid w:val="00772FAE"/>
    <w:rsid w:val="0077460F"/>
    <w:rsid w:val="007E7147"/>
    <w:rsid w:val="00844D12"/>
    <w:rsid w:val="008669E6"/>
    <w:rsid w:val="008B4230"/>
    <w:rsid w:val="008D0DAD"/>
    <w:rsid w:val="00933A30"/>
    <w:rsid w:val="00997A54"/>
    <w:rsid w:val="009E7E20"/>
    <w:rsid w:val="009F6A16"/>
    <w:rsid w:val="00A04261"/>
    <w:rsid w:val="00A73686"/>
    <w:rsid w:val="00AC7CB0"/>
    <w:rsid w:val="00AE05CE"/>
    <w:rsid w:val="00B068C0"/>
    <w:rsid w:val="00B23037"/>
    <w:rsid w:val="00B354DD"/>
    <w:rsid w:val="00B81987"/>
    <w:rsid w:val="00BD2D9F"/>
    <w:rsid w:val="00CC3105"/>
    <w:rsid w:val="00D214B2"/>
    <w:rsid w:val="00D24413"/>
    <w:rsid w:val="00D955E6"/>
    <w:rsid w:val="00DA01DE"/>
    <w:rsid w:val="00DC0179"/>
    <w:rsid w:val="00DE3273"/>
    <w:rsid w:val="00DE657F"/>
    <w:rsid w:val="00E17E1E"/>
    <w:rsid w:val="00E31849"/>
    <w:rsid w:val="00E44DED"/>
    <w:rsid w:val="00E70868"/>
    <w:rsid w:val="00E90A50"/>
    <w:rsid w:val="00E94B93"/>
    <w:rsid w:val="00EC7A9E"/>
    <w:rsid w:val="00EE40E0"/>
    <w:rsid w:val="00EE7DC9"/>
    <w:rsid w:val="00F334E8"/>
    <w:rsid w:val="00F63093"/>
    <w:rsid w:val="00F6310D"/>
    <w:rsid w:val="00F77E8A"/>
    <w:rsid w:val="00F85D46"/>
    <w:rsid w:val="00FA790B"/>
    <w:rsid w:val="00FD392E"/>
    <w:rsid w:val="00FD74D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05"/>
  </w:style>
  <w:style w:type="paragraph" w:styleId="1">
    <w:name w:val="heading 1"/>
    <w:basedOn w:val="a"/>
    <w:next w:val="a"/>
    <w:link w:val="10"/>
    <w:uiPriority w:val="9"/>
    <w:qFormat/>
    <w:rsid w:val="00CC31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1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1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1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1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1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1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1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1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31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31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1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31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C31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C31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31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31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310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31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C31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31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3105"/>
    <w:rPr>
      <w:i/>
      <w:iCs/>
      <w:sz w:val="24"/>
      <w:szCs w:val="24"/>
    </w:rPr>
  </w:style>
  <w:style w:type="character" w:styleId="a8">
    <w:name w:val="Strong"/>
    <w:basedOn w:val="a0"/>
    <w:qFormat/>
    <w:rsid w:val="00CC3105"/>
    <w:rPr>
      <w:b/>
      <w:bCs/>
      <w:spacing w:val="0"/>
    </w:rPr>
  </w:style>
  <w:style w:type="character" w:styleId="a9">
    <w:name w:val="Emphasis"/>
    <w:uiPriority w:val="20"/>
    <w:qFormat/>
    <w:rsid w:val="00CC310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CC310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C3105"/>
  </w:style>
  <w:style w:type="paragraph" w:styleId="ac">
    <w:name w:val="List Paragraph"/>
    <w:basedOn w:val="a"/>
    <w:uiPriority w:val="34"/>
    <w:qFormat/>
    <w:rsid w:val="00CC31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1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C31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C31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C31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C310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C310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C310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C310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C31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C3105"/>
    <w:pPr>
      <w:outlineLvl w:val="9"/>
    </w:pPr>
    <w:rPr>
      <w:lang w:bidi="en-US"/>
    </w:rPr>
  </w:style>
  <w:style w:type="paragraph" w:customStyle="1" w:styleId="c1">
    <w:name w:val="c1"/>
    <w:basedOn w:val="a"/>
    <w:rsid w:val="00CC310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EC7A9E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C7A9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7">
    <w:name w:val="Table Grid"/>
    <w:basedOn w:val="a1"/>
    <w:uiPriority w:val="59"/>
    <w:rsid w:val="008669E6"/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40212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0212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52B50"/>
  </w:style>
  <w:style w:type="paragraph" w:customStyle="1" w:styleId="c2">
    <w:name w:val="c2"/>
    <w:basedOn w:val="a"/>
    <w:rsid w:val="00E94B9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D39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D392E"/>
  </w:style>
  <w:style w:type="paragraph" w:customStyle="1" w:styleId="afa">
    <w:name w:val="Содержимое таблицы"/>
    <w:basedOn w:val="a"/>
    <w:rsid w:val="007E7147"/>
    <w:pPr>
      <w:widowControl w:val="0"/>
      <w:suppressLineNumbers/>
      <w:suppressAutoHyphens/>
      <w:ind w:firstLine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1">
    <w:name w:val="Заголовок 3+"/>
    <w:basedOn w:val="a"/>
    <w:rsid w:val="00E44DED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05"/>
  </w:style>
  <w:style w:type="paragraph" w:styleId="1">
    <w:name w:val="heading 1"/>
    <w:basedOn w:val="a"/>
    <w:next w:val="a"/>
    <w:link w:val="10"/>
    <w:uiPriority w:val="9"/>
    <w:qFormat/>
    <w:rsid w:val="00CC31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1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1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1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1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1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1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1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1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31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31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1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31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C31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C31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31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31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310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31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C31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31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3105"/>
    <w:rPr>
      <w:i/>
      <w:iCs/>
      <w:sz w:val="24"/>
      <w:szCs w:val="24"/>
    </w:rPr>
  </w:style>
  <w:style w:type="character" w:styleId="a8">
    <w:name w:val="Strong"/>
    <w:basedOn w:val="a0"/>
    <w:qFormat/>
    <w:rsid w:val="00CC3105"/>
    <w:rPr>
      <w:b/>
      <w:bCs/>
      <w:spacing w:val="0"/>
    </w:rPr>
  </w:style>
  <w:style w:type="character" w:styleId="a9">
    <w:name w:val="Emphasis"/>
    <w:uiPriority w:val="20"/>
    <w:qFormat/>
    <w:rsid w:val="00CC310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CC310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C3105"/>
  </w:style>
  <w:style w:type="paragraph" w:styleId="ac">
    <w:name w:val="List Paragraph"/>
    <w:basedOn w:val="a"/>
    <w:uiPriority w:val="34"/>
    <w:qFormat/>
    <w:rsid w:val="00CC31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1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C31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C31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C31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C310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C310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C310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C310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C31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C3105"/>
    <w:pPr>
      <w:outlineLvl w:val="9"/>
    </w:pPr>
    <w:rPr>
      <w:lang w:bidi="en-US"/>
    </w:rPr>
  </w:style>
  <w:style w:type="paragraph" w:customStyle="1" w:styleId="c1">
    <w:name w:val="c1"/>
    <w:basedOn w:val="a"/>
    <w:rsid w:val="00CC310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EC7A9E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C7A9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7">
    <w:name w:val="Table Grid"/>
    <w:basedOn w:val="a1"/>
    <w:uiPriority w:val="59"/>
    <w:rsid w:val="008669E6"/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40212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0212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52B50"/>
  </w:style>
  <w:style w:type="paragraph" w:customStyle="1" w:styleId="c2">
    <w:name w:val="c2"/>
    <w:basedOn w:val="a"/>
    <w:rsid w:val="00E94B9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D39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D392E"/>
  </w:style>
  <w:style w:type="paragraph" w:customStyle="1" w:styleId="afa">
    <w:name w:val="Содержимое таблицы"/>
    <w:basedOn w:val="a"/>
    <w:rsid w:val="007E7147"/>
    <w:pPr>
      <w:widowControl w:val="0"/>
      <w:suppressLineNumbers/>
      <w:suppressAutoHyphens/>
      <w:ind w:firstLine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1">
    <w:name w:val="Заголовок 3+"/>
    <w:basedOn w:val="a"/>
    <w:rsid w:val="00E44DED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42C2-80BE-4381-839C-83690334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room107-2</cp:lastModifiedBy>
  <cp:revision>4</cp:revision>
  <cp:lastPrinted>2015-11-10T14:14:00Z</cp:lastPrinted>
  <dcterms:created xsi:type="dcterms:W3CDTF">2015-11-30T11:52:00Z</dcterms:created>
  <dcterms:modified xsi:type="dcterms:W3CDTF">2017-10-14T10:37:00Z</dcterms:modified>
</cp:coreProperties>
</file>